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4A6D" w14:textId="77777777" w:rsidR="006808BC" w:rsidRPr="006307D8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6307D8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6307D8" w:rsidRDefault="0035620A" w:rsidP="006808BC">
      <w:pPr>
        <w:rPr>
          <w:sz w:val="22"/>
          <w:szCs w:val="22"/>
        </w:rPr>
      </w:pPr>
      <w:r w:rsidRPr="006307D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>Tájékoztató a lejárt határidejű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>Tájékoztató a lejárt határidejű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6307D8" w:rsidRDefault="002F46D7" w:rsidP="006808BC">
      <w:pPr>
        <w:rPr>
          <w:sz w:val="22"/>
          <w:szCs w:val="22"/>
        </w:rPr>
      </w:pPr>
      <w:r w:rsidRPr="006307D8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6307D8" w:rsidRDefault="006808BC" w:rsidP="006808BC">
      <w:pPr>
        <w:rPr>
          <w:sz w:val="22"/>
          <w:szCs w:val="22"/>
        </w:rPr>
      </w:pPr>
    </w:p>
    <w:p w14:paraId="4F95BB8B" w14:textId="77777777" w:rsidR="006808BC" w:rsidRPr="006307D8" w:rsidRDefault="006808BC" w:rsidP="006808BC">
      <w:pPr>
        <w:rPr>
          <w:sz w:val="22"/>
          <w:szCs w:val="22"/>
        </w:rPr>
      </w:pPr>
    </w:p>
    <w:p w14:paraId="3E48A7AD" w14:textId="77777777" w:rsidR="006808BC" w:rsidRPr="006307D8" w:rsidRDefault="006808BC" w:rsidP="006808BC">
      <w:pPr>
        <w:jc w:val="center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6307D8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39526205" w14:textId="5D209C87" w:rsidR="00C143B4" w:rsidRPr="006307D8" w:rsidRDefault="006808BC" w:rsidP="006808BC">
      <w:pPr>
        <w:jc w:val="center"/>
        <w:rPr>
          <w:b/>
          <w:sz w:val="22"/>
          <w:szCs w:val="22"/>
        </w:rPr>
      </w:pPr>
      <w:r w:rsidRPr="006307D8">
        <w:rPr>
          <w:b/>
          <w:sz w:val="22"/>
          <w:szCs w:val="22"/>
        </w:rPr>
        <w:t xml:space="preserve">HARKÁNY VÁROS </w:t>
      </w:r>
      <w:r w:rsidR="00C143B4" w:rsidRPr="006307D8">
        <w:rPr>
          <w:b/>
          <w:sz w:val="22"/>
          <w:szCs w:val="22"/>
        </w:rPr>
        <w:t>ÖNKORMÁNYZAT</w:t>
      </w:r>
    </w:p>
    <w:p w14:paraId="5C1FA84F" w14:textId="0490928A" w:rsidR="006808BC" w:rsidRPr="006307D8" w:rsidRDefault="006808BC" w:rsidP="006808BC">
      <w:pPr>
        <w:jc w:val="center"/>
        <w:rPr>
          <w:b/>
          <w:sz w:val="22"/>
          <w:szCs w:val="22"/>
        </w:rPr>
      </w:pPr>
      <w:r w:rsidRPr="006307D8">
        <w:rPr>
          <w:b/>
          <w:sz w:val="22"/>
          <w:szCs w:val="22"/>
        </w:rPr>
        <w:t>KÉPVISELŐ-TESTÜLETÉNEK</w:t>
      </w:r>
    </w:p>
    <w:p w14:paraId="5EF4EEDA" w14:textId="77777777" w:rsidR="00E81563" w:rsidRPr="006307D8" w:rsidRDefault="00E81563" w:rsidP="006808BC">
      <w:pPr>
        <w:jc w:val="center"/>
        <w:rPr>
          <w:b/>
          <w:sz w:val="22"/>
          <w:szCs w:val="22"/>
        </w:rPr>
      </w:pPr>
    </w:p>
    <w:p w14:paraId="4588BA43" w14:textId="406ABB4E" w:rsidR="006808BC" w:rsidRPr="006307D8" w:rsidRDefault="00B17129" w:rsidP="006808BC">
      <w:pPr>
        <w:jc w:val="center"/>
        <w:rPr>
          <w:b/>
          <w:sz w:val="22"/>
          <w:szCs w:val="22"/>
        </w:rPr>
      </w:pPr>
      <w:r w:rsidRPr="006307D8">
        <w:rPr>
          <w:b/>
          <w:sz w:val="22"/>
          <w:szCs w:val="22"/>
        </w:rPr>
        <w:t>20</w:t>
      </w:r>
      <w:r w:rsidR="00E07795" w:rsidRPr="006307D8">
        <w:rPr>
          <w:b/>
          <w:sz w:val="22"/>
          <w:szCs w:val="22"/>
        </w:rPr>
        <w:t>2</w:t>
      </w:r>
      <w:r w:rsidR="001D5590" w:rsidRPr="006307D8">
        <w:rPr>
          <w:b/>
          <w:sz w:val="22"/>
          <w:szCs w:val="22"/>
        </w:rPr>
        <w:t xml:space="preserve">5. </w:t>
      </w:r>
      <w:r w:rsidR="006307D8" w:rsidRPr="006307D8">
        <w:rPr>
          <w:b/>
          <w:sz w:val="22"/>
          <w:szCs w:val="22"/>
        </w:rPr>
        <w:t xml:space="preserve">április </w:t>
      </w:r>
      <w:r w:rsidR="003B788F">
        <w:rPr>
          <w:b/>
          <w:sz w:val="22"/>
          <w:szCs w:val="22"/>
        </w:rPr>
        <w:t>3</w:t>
      </w:r>
      <w:r w:rsidR="001A6240">
        <w:rPr>
          <w:b/>
          <w:sz w:val="22"/>
          <w:szCs w:val="22"/>
        </w:rPr>
        <w:t>-i RENDES ÜLÉSÉRE</w:t>
      </w:r>
    </w:p>
    <w:p w14:paraId="295E74D5" w14:textId="77777777" w:rsidR="006808BC" w:rsidRPr="006307D8" w:rsidRDefault="006808BC" w:rsidP="006808BC">
      <w:pPr>
        <w:jc w:val="center"/>
        <w:rPr>
          <w:b/>
          <w:sz w:val="22"/>
          <w:szCs w:val="22"/>
        </w:rPr>
      </w:pPr>
    </w:p>
    <w:p w14:paraId="27B4D6B6" w14:textId="54A87A02" w:rsidR="006808BC" w:rsidRPr="006307D8" w:rsidRDefault="001D5590" w:rsidP="006808BC">
      <w:pPr>
        <w:jc w:val="center"/>
        <w:rPr>
          <w:b/>
          <w:sz w:val="22"/>
          <w:szCs w:val="22"/>
        </w:rPr>
      </w:pPr>
      <w:r w:rsidRPr="006307D8">
        <w:rPr>
          <w:b/>
          <w:sz w:val="22"/>
          <w:szCs w:val="22"/>
        </w:rPr>
        <w:t>1</w:t>
      </w:r>
      <w:r w:rsidR="006808BC" w:rsidRPr="006307D8">
        <w:rPr>
          <w:b/>
          <w:sz w:val="22"/>
          <w:szCs w:val="22"/>
        </w:rPr>
        <w:t>.</w:t>
      </w:r>
      <w:r w:rsidR="00C22BD7" w:rsidRPr="006307D8">
        <w:rPr>
          <w:b/>
          <w:sz w:val="22"/>
          <w:szCs w:val="22"/>
        </w:rPr>
        <w:t>)</w:t>
      </w:r>
      <w:r w:rsidR="006808BC" w:rsidRPr="006307D8">
        <w:rPr>
          <w:b/>
          <w:sz w:val="22"/>
          <w:szCs w:val="22"/>
        </w:rPr>
        <w:t xml:space="preserve"> Napirendi pont</w:t>
      </w:r>
    </w:p>
    <w:p w14:paraId="5F9DDAF5" w14:textId="77777777" w:rsidR="006808BC" w:rsidRPr="006307D8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6307D8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6307D8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6307D8" w:rsidRDefault="00E07795" w:rsidP="00A45E30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Bacsáné Dr. Kajdity Petra</w:t>
            </w:r>
            <w:r w:rsidR="00110481" w:rsidRPr="006307D8">
              <w:rPr>
                <w:sz w:val="22"/>
                <w:szCs w:val="22"/>
              </w:rPr>
              <w:t>, jegyző</w:t>
            </w:r>
          </w:p>
          <w:p w14:paraId="130DE8A4" w14:textId="263FEAE4" w:rsidR="00E93D0E" w:rsidRPr="006307D8" w:rsidRDefault="00E4661C" w:rsidP="00A45E30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Baksai Endre Tamás</w:t>
            </w:r>
          </w:p>
          <w:p w14:paraId="17A29EDE" w14:textId="26E85313" w:rsidR="006808BC" w:rsidRPr="006307D8" w:rsidRDefault="00E4661C" w:rsidP="00A45E30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polgármester</w:t>
            </w:r>
          </w:p>
        </w:tc>
      </w:tr>
      <w:tr w:rsidR="006808BC" w:rsidRPr="006307D8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6307D8" w:rsidRDefault="00E07795" w:rsidP="00E93D0E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Bacsáné Dr. Kajdity Petra</w:t>
            </w:r>
          </w:p>
          <w:p w14:paraId="1756D956" w14:textId="77777777" w:rsidR="006808BC" w:rsidRPr="006307D8" w:rsidRDefault="006808BC" w:rsidP="00E93D0E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jegyző</w:t>
            </w:r>
          </w:p>
        </w:tc>
      </w:tr>
      <w:tr w:rsidR="006808BC" w:rsidRPr="006307D8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6307D8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CA510CD" w:rsidR="006808BC" w:rsidRPr="006307D8" w:rsidRDefault="002D2D88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 xml:space="preserve">Jogi és </w:t>
            </w:r>
            <w:r w:rsidR="006808BC" w:rsidRPr="006307D8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6307D8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6307D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-</w:t>
            </w:r>
          </w:p>
        </w:tc>
      </w:tr>
      <w:tr w:rsidR="006808BC" w:rsidRPr="006307D8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-</w:t>
            </w:r>
          </w:p>
        </w:tc>
      </w:tr>
      <w:tr w:rsidR="006808BC" w:rsidRPr="006307D8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-</w:t>
            </w:r>
          </w:p>
        </w:tc>
      </w:tr>
      <w:tr w:rsidR="006808BC" w:rsidRPr="006307D8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6307D8" w:rsidRDefault="006808BC" w:rsidP="006808BC">
            <w:pPr>
              <w:rPr>
                <w:sz w:val="22"/>
                <w:szCs w:val="22"/>
                <w:u w:val="single"/>
              </w:rPr>
            </w:pPr>
            <w:r w:rsidRPr="006307D8">
              <w:rPr>
                <w:sz w:val="22"/>
                <w:szCs w:val="22"/>
                <w:u w:val="single"/>
              </w:rPr>
              <w:t>HATÁROZAT</w:t>
            </w:r>
            <w:r w:rsidRPr="006307D8">
              <w:rPr>
                <w:sz w:val="22"/>
                <w:szCs w:val="22"/>
              </w:rPr>
              <w:t>/RENDELET</w:t>
            </w:r>
            <w:r w:rsidRPr="006307D8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határozat</w:t>
            </w:r>
          </w:p>
        </w:tc>
      </w:tr>
      <w:tr w:rsidR="006808BC" w:rsidRPr="006307D8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6307D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6307D8" w:rsidRDefault="006808BC" w:rsidP="006808BC">
            <w:pPr>
              <w:jc w:val="center"/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Egyszerű többség</w:t>
            </w:r>
          </w:p>
        </w:tc>
      </w:tr>
      <w:tr w:rsidR="006808BC" w:rsidRPr="006307D8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6307D8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6307D8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4A2C7586" w:rsidR="006808BC" w:rsidRPr="006307D8" w:rsidRDefault="006364E4" w:rsidP="001B562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B5621" w:rsidRPr="006307D8">
              <w:rPr>
                <w:sz w:val="22"/>
                <w:szCs w:val="22"/>
              </w:rPr>
              <w:t xml:space="preserve"> </w:t>
            </w:r>
            <w:r w:rsidR="00665F3D" w:rsidRPr="006307D8">
              <w:rPr>
                <w:sz w:val="22"/>
                <w:szCs w:val="22"/>
              </w:rPr>
              <w:t xml:space="preserve">oldal </w:t>
            </w:r>
            <w:r w:rsidR="00EF612B" w:rsidRPr="006307D8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6307D8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6307D8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6307D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6307D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6307D8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6307D8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6307D8" w:rsidRDefault="006808BC" w:rsidP="006808BC">
            <w:pPr>
              <w:rPr>
                <w:sz w:val="22"/>
                <w:szCs w:val="22"/>
              </w:rPr>
            </w:pPr>
            <w:r w:rsidRPr="006307D8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6307D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6307D8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205861FC" w14:textId="77777777" w:rsidR="00FF40EB" w:rsidRPr="006307D8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6307D8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63F003FC" w:rsidR="00D7740C" w:rsidRPr="006307D8" w:rsidRDefault="00D7740C" w:rsidP="00D7740C">
      <w:pPr>
        <w:jc w:val="both"/>
        <w:rPr>
          <w:b/>
          <w:sz w:val="22"/>
          <w:szCs w:val="22"/>
        </w:rPr>
      </w:pPr>
      <w:r w:rsidRPr="006307D8">
        <w:rPr>
          <w:b/>
          <w:sz w:val="22"/>
          <w:szCs w:val="22"/>
          <w:u w:val="single"/>
        </w:rPr>
        <w:t>ELŐTERJESZTÉS:</w:t>
      </w:r>
      <w:r w:rsidRPr="006307D8">
        <w:rPr>
          <w:b/>
          <w:sz w:val="22"/>
          <w:szCs w:val="22"/>
        </w:rPr>
        <w:t xml:space="preserve"> Harkány Vár</w:t>
      </w:r>
      <w:r w:rsidR="00391A57" w:rsidRPr="006307D8">
        <w:rPr>
          <w:b/>
          <w:sz w:val="22"/>
          <w:szCs w:val="22"/>
        </w:rPr>
        <w:t xml:space="preserve">os </w:t>
      </w:r>
      <w:r w:rsidR="00E4661C" w:rsidRPr="006307D8">
        <w:rPr>
          <w:b/>
          <w:sz w:val="22"/>
          <w:szCs w:val="22"/>
        </w:rPr>
        <w:t>Ön</w:t>
      </w:r>
      <w:r w:rsidR="00C366F3" w:rsidRPr="006307D8">
        <w:rPr>
          <w:b/>
          <w:sz w:val="22"/>
          <w:szCs w:val="22"/>
        </w:rPr>
        <w:t>k</w:t>
      </w:r>
      <w:r w:rsidR="00545958" w:rsidRPr="006307D8">
        <w:rPr>
          <w:b/>
          <w:sz w:val="22"/>
          <w:szCs w:val="22"/>
        </w:rPr>
        <w:t>or</w:t>
      </w:r>
      <w:r w:rsidR="003B3D16" w:rsidRPr="006307D8">
        <w:rPr>
          <w:b/>
          <w:sz w:val="22"/>
          <w:szCs w:val="22"/>
        </w:rPr>
        <w:t>má</w:t>
      </w:r>
      <w:r w:rsidR="00B17129" w:rsidRPr="006307D8">
        <w:rPr>
          <w:b/>
          <w:sz w:val="22"/>
          <w:szCs w:val="22"/>
        </w:rPr>
        <w:t>nyzat</w:t>
      </w:r>
      <w:r w:rsidR="00EF1B78" w:rsidRPr="006307D8">
        <w:rPr>
          <w:b/>
          <w:sz w:val="22"/>
          <w:szCs w:val="22"/>
        </w:rPr>
        <w:t xml:space="preserve"> Képviselő-testületének 202</w:t>
      </w:r>
      <w:r w:rsidR="001D5590" w:rsidRPr="006307D8">
        <w:rPr>
          <w:b/>
          <w:sz w:val="22"/>
          <w:szCs w:val="22"/>
        </w:rPr>
        <w:t>5.</w:t>
      </w:r>
      <w:r w:rsidR="00BE1892" w:rsidRPr="006307D8">
        <w:rPr>
          <w:b/>
          <w:sz w:val="22"/>
          <w:szCs w:val="22"/>
        </w:rPr>
        <w:t xml:space="preserve"> </w:t>
      </w:r>
      <w:r w:rsidR="006307D8" w:rsidRPr="006307D8">
        <w:rPr>
          <w:b/>
          <w:sz w:val="22"/>
          <w:szCs w:val="22"/>
        </w:rPr>
        <w:t xml:space="preserve">április </w:t>
      </w:r>
      <w:r w:rsidR="00F9743A">
        <w:rPr>
          <w:b/>
          <w:sz w:val="22"/>
          <w:szCs w:val="22"/>
        </w:rPr>
        <w:t>03</w:t>
      </w:r>
      <w:r w:rsidR="0067193C" w:rsidRPr="006307D8">
        <w:rPr>
          <w:b/>
          <w:sz w:val="22"/>
          <w:szCs w:val="22"/>
        </w:rPr>
        <w:t>.</w:t>
      </w:r>
      <w:r w:rsidR="00553121" w:rsidRPr="006307D8">
        <w:rPr>
          <w:b/>
          <w:sz w:val="22"/>
          <w:szCs w:val="22"/>
        </w:rPr>
        <w:t xml:space="preserve"> </w:t>
      </w:r>
      <w:r w:rsidRPr="006307D8">
        <w:rPr>
          <w:b/>
          <w:sz w:val="22"/>
          <w:szCs w:val="22"/>
        </w:rPr>
        <w:t>napján tartandó rendes ülésére</w:t>
      </w:r>
    </w:p>
    <w:p w14:paraId="4F8B572F" w14:textId="77777777" w:rsidR="00D7740C" w:rsidRPr="006307D8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6307D8" w:rsidRDefault="00D7740C" w:rsidP="00D7740C">
      <w:pPr>
        <w:jc w:val="both"/>
        <w:rPr>
          <w:b/>
          <w:sz w:val="22"/>
          <w:szCs w:val="22"/>
        </w:rPr>
      </w:pPr>
      <w:r w:rsidRPr="006307D8">
        <w:rPr>
          <w:b/>
          <w:sz w:val="22"/>
          <w:szCs w:val="22"/>
          <w:u w:val="single"/>
        </w:rPr>
        <w:t>ELŐTERJESZTÉS CÍME</w:t>
      </w:r>
      <w:r w:rsidR="00754FD4" w:rsidRPr="006307D8">
        <w:rPr>
          <w:b/>
          <w:sz w:val="22"/>
          <w:szCs w:val="22"/>
        </w:rPr>
        <w:t xml:space="preserve">: </w:t>
      </w:r>
      <w:bookmarkStart w:id="0" w:name="_Hlk85448872"/>
      <w:r w:rsidR="00FF71E2" w:rsidRPr="006307D8">
        <w:rPr>
          <w:b/>
          <w:sz w:val="22"/>
          <w:szCs w:val="22"/>
        </w:rPr>
        <w:t>Tájékoztató</w:t>
      </w:r>
      <w:r w:rsidRPr="006307D8">
        <w:rPr>
          <w:b/>
          <w:sz w:val="22"/>
          <w:szCs w:val="22"/>
        </w:rPr>
        <w:t xml:space="preserve"> a lejár</w:t>
      </w:r>
      <w:r w:rsidR="00754FD4" w:rsidRPr="006307D8">
        <w:rPr>
          <w:b/>
          <w:sz w:val="22"/>
          <w:szCs w:val="22"/>
        </w:rPr>
        <w:t xml:space="preserve">t határidejű határozatokról, </w:t>
      </w:r>
      <w:r w:rsidR="00FF71E2" w:rsidRPr="006307D8">
        <w:rPr>
          <w:b/>
          <w:sz w:val="22"/>
          <w:szCs w:val="22"/>
        </w:rPr>
        <w:t>beszámoló</w:t>
      </w:r>
      <w:r w:rsidR="00754FD4" w:rsidRPr="006307D8">
        <w:rPr>
          <w:b/>
          <w:sz w:val="22"/>
          <w:szCs w:val="22"/>
        </w:rPr>
        <w:t xml:space="preserve"> az</w:t>
      </w:r>
      <w:r w:rsidR="005F5C8D" w:rsidRPr="006307D8">
        <w:rPr>
          <w:b/>
          <w:sz w:val="22"/>
          <w:szCs w:val="22"/>
        </w:rPr>
        <w:t xml:space="preserve"> utolsó rendes </w:t>
      </w:r>
      <w:r w:rsidRPr="006307D8">
        <w:rPr>
          <w:b/>
          <w:sz w:val="22"/>
          <w:szCs w:val="22"/>
        </w:rPr>
        <w:t xml:space="preserve">testületi ülés </w:t>
      </w:r>
      <w:r w:rsidR="005F5C8D" w:rsidRPr="006307D8">
        <w:rPr>
          <w:b/>
          <w:sz w:val="22"/>
          <w:szCs w:val="22"/>
        </w:rPr>
        <w:t>óta</w:t>
      </w:r>
      <w:r w:rsidRPr="006307D8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6307D8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6307D8" w:rsidRDefault="00D7740C" w:rsidP="00D7740C">
      <w:pPr>
        <w:jc w:val="both"/>
        <w:rPr>
          <w:b/>
          <w:sz w:val="22"/>
          <w:szCs w:val="22"/>
        </w:rPr>
      </w:pPr>
      <w:r w:rsidRPr="006307D8">
        <w:rPr>
          <w:b/>
          <w:sz w:val="22"/>
          <w:szCs w:val="22"/>
          <w:u w:val="single"/>
        </w:rPr>
        <w:t>ELŐTERJESZTŐ:</w:t>
      </w:r>
      <w:r w:rsidRPr="006307D8">
        <w:rPr>
          <w:b/>
          <w:sz w:val="22"/>
          <w:szCs w:val="22"/>
        </w:rPr>
        <w:t xml:space="preserve"> Baksai Endre Tamás, polgármester</w:t>
      </w:r>
      <w:r w:rsidR="00E4661C" w:rsidRPr="006307D8">
        <w:rPr>
          <w:b/>
          <w:sz w:val="22"/>
          <w:szCs w:val="22"/>
        </w:rPr>
        <w:t>,</w:t>
      </w:r>
      <w:r w:rsidR="0094193C" w:rsidRPr="006307D8">
        <w:rPr>
          <w:b/>
          <w:sz w:val="22"/>
          <w:szCs w:val="22"/>
        </w:rPr>
        <w:t xml:space="preserve"> Bacsáné Dr. Kajdity Petra</w:t>
      </w:r>
      <w:r w:rsidR="00E4661C" w:rsidRPr="006307D8">
        <w:rPr>
          <w:b/>
          <w:sz w:val="22"/>
          <w:szCs w:val="22"/>
        </w:rPr>
        <w:t xml:space="preserve"> jegyző</w:t>
      </w:r>
    </w:p>
    <w:p w14:paraId="5F406937" w14:textId="77777777" w:rsidR="00D7740C" w:rsidRPr="006307D8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6307D8" w:rsidRDefault="00D7740C" w:rsidP="00D7740C">
      <w:pPr>
        <w:jc w:val="both"/>
        <w:rPr>
          <w:b/>
          <w:sz w:val="22"/>
          <w:szCs w:val="22"/>
        </w:rPr>
      </w:pPr>
      <w:r w:rsidRPr="006307D8">
        <w:rPr>
          <w:b/>
          <w:sz w:val="22"/>
          <w:szCs w:val="22"/>
          <w:u w:val="single"/>
        </w:rPr>
        <w:t>ELŐTERJESZTÉST KÉSZÍTETTE</w:t>
      </w:r>
      <w:r w:rsidRPr="006307D8">
        <w:rPr>
          <w:b/>
          <w:sz w:val="22"/>
          <w:szCs w:val="22"/>
        </w:rPr>
        <w:t xml:space="preserve">: </w:t>
      </w:r>
      <w:r w:rsidR="0094193C" w:rsidRPr="006307D8">
        <w:rPr>
          <w:b/>
          <w:sz w:val="22"/>
          <w:szCs w:val="22"/>
        </w:rPr>
        <w:t>Bacsáné Dr. Kajdity Petra</w:t>
      </w:r>
      <w:r w:rsidRPr="006307D8">
        <w:rPr>
          <w:b/>
          <w:sz w:val="22"/>
          <w:szCs w:val="22"/>
        </w:rPr>
        <w:t xml:space="preserve"> jegyző</w:t>
      </w:r>
    </w:p>
    <w:p w14:paraId="44763202" w14:textId="77777777" w:rsidR="00D7740C" w:rsidRPr="006307D8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6307D8" w:rsidRDefault="00225280" w:rsidP="00225280">
      <w:pPr>
        <w:rPr>
          <w:sz w:val="22"/>
          <w:szCs w:val="22"/>
        </w:rPr>
      </w:pPr>
    </w:p>
    <w:p w14:paraId="058F43B2" w14:textId="264A54C7" w:rsidR="00AC2E40" w:rsidRPr="006307D8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6307D8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6307D8" w:rsidRDefault="003E6CBE" w:rsidP="00E93D0E">
      <w:pPr>
        <w:rPr>
          <w:sz w:val="22"/>
          <w:szCs w:val="22"/>
        </w:rPr>
      </w:pPr>
    </w:p>
    <w:p w14:paraId="23CE5FD3" w14:textId="78DDE95F" w:rsidR="00760DC4" w:rsidRPr="006307D8" w:rsidRDefault="00BC00F9" w:rsidP="00760DC4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 xml:space="preserve">Harkány Város </w:t>
      </w:r>
      <w:r w:rsidR="00AC2E40" w:rsidRPr="006307D8">
        <w:rPr>
          <w:sz w:val="22"/>
          <w:szCs w:val="22"/>
        </w:rPr>
        <w:t>Ö</w:t>
      </w:r>
      <w:r w:rsidRPr="006307D8">
        <w:rPr>
          <w:sz w:val="22"/>
          <w:szCs w:val="22"/>
        </w:rPr>
        <w:t xml:space="preserve">nkormányzat </w:t>
      </w:r>
      <w:r w:rsidR="00AC2E40" w:rsidRPr="006307D8">
        <w:rPr>
          <w:sz w:val="22"/>
          <w:szCs w:val="22"/>
        </w:rPr>
        <w:t xml:space="preserve">Képviselő-testületének az </w:t>
      </w:r>
      <w:r w:rsidRPr="006307D8">
        <w:rPr>
          <w:sz w:val="22"/>
          <w:szCs w:val="22"/>
        </w:rPr>
        <w:t>utolsó rende</w:t>
      </w:r>
      <w:r w:rsidR="00800E29" w:rsidRPr="006307D8">
        <w:rPr>
          <w:sz w:val="22"/>
          <w:szCs w:val="22"/>
        </w:rPr>
        <w:t>s</w:t>
      </w:r>
      <w:r w:rsidR="000A1BEB" w:rsidRPr="006307D8">
        <w:rPr>
          <w:sz w:val="22"/>
          <w:szCs w:val="22"/>
        </w:rPr>
        <w:t xml:space="preserve"> </w:t>
      </w:r>
      <w:r w:rsidR="00774CE7" w:rsidRPr="006307D8">
        <w:rPr>
          <w:sz w:val="22"/>
          <w:szCs w:val="22"/>
        </w:rPr>
        <w:t>ülése 20</w:t>
      </w:r>
      <w:r w:rsidR="007C00BD" w:rsidRPr="006307D8">
        <w:rPr>
          <w:sz w:val="22"/>
          <w:szCs w:val="22"/>
        </w:rPr>
        <w:t>2</w:t>
      </w:r>
      <w:r w:rsidR="00BE1892" w:rsidRPr="006307D8">
        <w:rPr>
          <w:sz w:val="22"/>
          <w:szCs w:val="22"/>
        </w:rPr>
        <w:t xml:space="preserve">5. </w:t>
      </w:r>
      <w:r w:rsidR="006307D8" w:rsidRPr="006307D8">
        <w:rPr>
          <w:sz w:val="22"/>
          <w:szCs w:val="22"/>
        </w:rPr>
        <w:t>március</w:t>
      </w:r>
      <w:r w:rsidR="00821DB4" w:rsidRPr="006307D8">
        <w:rPr>
          <w:sz w:val="22"/>
          <w:szCs w:val="22"/>
        </w:rPr>
        <w:t xml:space="preserve"> 1</w:t>
      </w:r>
      <w:r w:rsidR="006307D8" w:rsidRPr="006307D8">
        <w:rPr>
          <w:sz w:val="22"/>
          <w:szCs w:val="22"/>
        </w:rPr>
        <w:t>8</w:t>
      </w:r>
      <w:r w:rsidR="00476036" w:rsidRPr="006307D8">
        <w:rPr>
          <w:sz w:val="22"/>
          <w:szCs w:val="22"/>
        </w:rPr>
        <w:t xml:space="preserve">. </w:t>
      </w:r>
      <w:r w:rsidRPr="006307D8">
        <w:rPr>
          <w:sz w:val="22"/>
          <w:szCs w:val="22"/>
        </w:rPr>
        <w:t>napján volt</w:t>
      </w:r>
      <w:r w:rsidR="00760DC4" w:rsidRPr="006307D8">
        <w:rPr>
          <w:sz w:val="22"/>
          <w:szCs w:val="22"/>
        </w:rPr>
        <w:t xml:space="preserve">, amelyen az alábbi, </w:t>
      </w:r>
      <w:r w:rsidR="00760DC4" w:rsidRPr="006307D8">
        <w:rPr>
          <w:b/>
          <w:sz w:val="22"/>
          <w:szCs w:val="22"/>
          <w:u w:val="single"/>
        </w:rPr>
        <w:t>lejárt határidejű határozatok</w:t>
      </w:r>
      <w:r w:rsidR="00760DC4" w:rsidRPr="006307D8">
        <w:rPr>
          <w:sz w:val="22"/>
          <w:szCs w:val="22"/>
        </w:rPr>
        <w:t xml:space="preserve"> születtek: </w:t>
      </w:r>
    </w:p>
    <w:p w14:paraId="0956BE31" w14:textId="77777777" w:rsidR="00A97CA8" w:rsidRPr="006307D8" w:rsidRDefault="00A97CA8" w:rsidP="00A97CA8">
      <w:pPr>
        <w:jc w:val="both"/>
        <w:rPr>
          <w:b/>
          <w:sz w:val="22"/>
          <w:szCs w:val="22"/>
          <w:u w:val="single"/>
        </w:rPr>
      </w:pPr>
    </w:p>
    <w:p w14:paraId="62CA3C29" w14:textId="77777777" w:rsidR="006307D8" w:rsidRPr="006307D8" w:rsidRDefault="006307D8" w:rsidP="006307D8">
      <w:pPr>
        <w:pStyle w:val="Szvegtrzs3"/>
        <w:spacing w:after="0"/>
        <w:jc w:val="both"/>
        <w:rPr>
          <w:bCs/>
          <w:sz w:val="22"/>
          <w:szCs w:val="22"/>
        </w:rPr>
      </w:pPr>
    </w:p>
    <w:p w14:paraId="0372E3D7" w14:textId="77777777" w:rsidR="006307D8" w:rsidRPr="006307D8" w:rsidRDefault="006307D8" w:rsidP="006307D8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32/2025.(III.18.) sz. Önkormányzati hat.:</w:t>
      </w:r>
    </w:p>
    <w:p w14:paraId="699B54A4" w14:textId="77777777" w:rsidR="006307D8" w:rsidRPr="006307D8" w:rsidRDefault="006307D8" w:rsidP="006307D8">
      <w:pPr>
        <w:jc w:val="both"/>
        <w:rPr>
          <w:sz w:val="22"/>
          <w:szCs w:val="22"/>
        </w:rPr>
      </w:pPr>
    </w:p>
    <w:p w14:paraId="070B17DC" w14:textId="77777777" w:rsidR="006307D8" w:rsidRPr="006307D8" w:rsidRDefault="006307D8" w:rsidP="006307D8">
      <w:pPr>
        <w:jc w:val="both"/>
        <w:rPr>
          <w:rFonts w:eastAsiaTheme="minorEastAsia"/>
          <w:i/>
          <w:sz w:val="22"/>
          <w:szCs w:val="22"/>
        </w:rPr>
      </w:pPr>
      <w:r w:rsidRPr="006307D8">
        <w:rPr>
          <w:rFonts w:eastAsiaTheme="minorEastAsia"/>
          <w:i/>
          <w:sz w:val="22"/>
          <w:szCs w:val="22"/>
        </w:rPr>
        <w:t>Döntés a Harkányi Városgazdálkodási Kft. 2025. évi üzleti tervének elfogadásáról</w:t>
      </w:r>
    </w:p>
    <w:p w14:paraId="4F9F0533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22974ACC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>Harkány Város Önkormányzat képviselő-testülete, mint alapító, a 100%-os tulajdonában álló Harkányi Városgazdálkodási Kft. 2025. évre vonatkozó üzleti tervét az előterjesztéshez csatolt tartalommal elfogadja.</w:t>
      </w:r>
    </w:p>
    <w:p w14:paraId="211D42B6" w14:textId="77777777" w:rsidR="006307D8" w:rsidRPr="006307D8" w:rsidRDefault="006307D8" w:rsidP="006307D8">
      <w:pPr>
        <w:shd w:val="clear" w:color="auto" w:fill="FFFFFF"/>
        <w:jc w:val="both"/>
        <w:rPr>
          <w:color w:val="000000"/>
          <w:sz w:val="22"/>
          <w:szCs w:val="22"/>
        </w:rPr>
      </w:pPr>
      <w:r w:rsidRPr="006307D8">
        <w:rPr>
          <w:color w:val="000000"/>
          <w:sz w:val="22"/>
          <w:szCs w:val="22"/>
        </w:rPr>
        <w:t>A képviselő-testület megbízza a jegyzőt, hogy az üzleti terv elfogadásról szóló határozat kivonatot kézbesítse a HVG Kft. ügyvezetője részére, hogy azt a HVG Kft. alapítói határozatai könyvébe felvezethesse.</w:t>
      </w:r>
    </w:p>
    <w:p w14:paraId="7A950858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426E1C11" w14:textId="77777777" w:rsidR="006307D8" w:rsidRPr="006307D8" w:rsidRDefault="006307D8" w:rsidP="006307D8">
      <w:pPr>
        <w:ind w:left="3544"/>
        <w:jc w:val="both"/>
        <w:rPr>
          <w:b/>
          <w:sz w:val="22"/>
          <w:szCs w:val="22"/>
          <w:highlight w:val="yellow"/>
        </w:rPr>
      </w:pPr>
      <w:r w:rsidRPr="006307D8">
        <w:rPr>
          <w:sz w:val="22"/>
          <w:szCs w:val="22"/>
        </w:rPr>
        <w:tab/>
      </w:r>
    </w:p>
    <w:p w14:paraId="15379B02" w14:textId="77777777" w:rsidR="006307D8" w:rsidRPr="006307D8" w:rsidRDefault="006307D8" w:rsidP="006307D8">
      <w:pPr>
        <w:jc w:val="both"/>
        <w:rPr>
          <w:b/>
          <w:bCs/>
          <w:sz w:val="22"/>
          <w:szCs w:val="22"/>
        </w:rPr>
      </w:pPr>
      <w:r w:rsidRPr="006307D8">
        <w:rPr>
          <w:sz w:val="22"/>
          <w:szCs w:val="22"/>
          <w:u w:val="single"/>
        </w:rPr>
        <w:t>Felelős:</w:t>
      </w:r>
      <w:r w:rsidRPr="006307D8">
        <w:rPr>
          <w:b/>
          <w:bCs/>
          <w:sz w:val="22"/>
          <w:szCs w:val="22"/>
        </w:rPr>
        <w:t xml:space="preserve"> </w:t>
      </w:r>
      <w:r w:rsidRPr="006307D8">
        <w:rPr>
          <w:b/>
          <w:bCs/>
          <w:sz w:val="22"/>
          <w:szCs w:val="22"/>
        </w:rPr>
        <w:tab/>
      </w:r>
      <w:r w:rsidRPr="006307D8">
        <w:rPr>
          <w:bCs/>
          <w:sz w:val="22"/>
          <w:szCs w:val="22"/>
        </w:rPr>
        <w:t>Polgármester, ügyvezető</w:t>
      </w:r>
    </w:p>
    <w:p w14:paraId="1142659C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Határidő:</w:t>
      </w:r>
      <w:r w:rsidRPr="006307D8">
        <w:rPr>
          <w:b/>
          <w:bCs/>
          <w:sz w:val="22"/>
          <w:szCs w:val="22"/>
        </w:rPr>
        <w:t xml:space="preserve"> </w:t>
      </w:r>
      <w:r w:rsidRPr="006307D8">
        <w:rPr>
          <w:b/>
          <w:bCs/>
          <w:sz w:val="22"/>
          <w:szCs w:val="22"/>
        </w:rPr>
        <w:tab/>
      </w:r>
      <w:r w:rsidRPr="006307D8">
        <w:rPr>
          <w:bCs/>
          <w:sz w:val="22"/>
          <w:szCs w:val="22"/>
        </w:rPr>
        <w:t>azonnal</w:t>
      </w:r>
    </w:p>
    <w:p w14:paraId="5ABE42A6" w14:textId="77777777" w:rsidR="006307D8" w:rsidRPr="006307D8" w:rsidRDefault="006307D8" w:rsidP="00A97CA8">
      <w:pPr>
        <w:jc w:val="both"/>
        <w:rPr>
          <w:b/>
          <w:sz w:val="22"/>
          <w:szCs w:val="22"/>
          <w:u w:val="single"/>
        </w:rPr>
      </w:pPr>
    </w:p>
    <w:p w14:paraId="19A62A07" w14:textId="72B7ED8E" w:rsidR="006307D8" w:rsidRPr="006307D8" w:rsidRDefault="006307D8" w:rsidP="006307D8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HVG Kft. ügyvezetője részére a határozat megküldésre került.</w:t>
      </w:r>
    </w:p>
    <w:p w14:paraId="14DC5113" w14:textId="77777777" w:rsidR="006307D8" w:rsidRPr="006307D8" w:rsidRDefault="006307D8" w:rsidP="006307D8">
      <w:pPr>
        <w:jc w:val="both"/>
        <w:rPr>
          <w:bCs/>
          <w:sz w:val="22"/>
          <w:szCs w:val="22"/>
        </w:rPr>
      </w:pPr>
    </w:p>
    <w:p w14:paraId="16A700F9" w14:textId="77777777" w:rsidR="006307D8" w:rsidRPr="006307D8" w:rsidRDefault="006307D8" w:rsidP="006307D8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33/2025.(III.18.) sz. Önkormányzati hat.:</w:t>
      </w:r>
    </w:p>
    <w:p w14:paraId="1FDD0D4D" w14:textId="77777777" w:rsidR="006307D8" w:rsidRPr="006307D8" w:rsidRDefault="006307D8" w:rsidP="006307D8">
      <w:pPr>
        <w:pStyle w:val="Listaszerbekezds"/>
        <w:tabs>
          <w:tab w:val="left" w:pos="567"/>
          <w:tab w:val="right" w:pos="8789"/>
          <w:tab w:val="left" w:pos="9072"/>
        </w:tabs>
        <w:jc w:val="center"/>
        <w:rPr>
          <w:b/>
          <w:bCs/>
          <w:sz w:val="22"/>
          <w:szCs w:val="22"/>
          <w:u w:val="single"/>
        </w:rPr>
      </w:pPr>
    </w:p>
    <w:p w14:paraId="7E540954" w14:textId="77777777" w:rsidR="006307D8" w:rsidRPr="006307D8" w:rsidRDefault="006307D8" w:rsidP="006307D8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bookmarkStart w:id="1" w:name="_Hlk102116455"/>
      <w:r w:rsidRPr="006307D8">
        <w:rPr>
          <w:i/>
          <w:sz w:val="22"/>
          <w:szCs w:val="22"/>
        </w:rPr>
        <w:t>A Harkányi Gyógyfürdő Zrt. 2025. évi Üzleti tervének elfogadásáról</w:t>
      </w:r>
    </w:p>
    <w:p w14:paraId="78F6CADB" w14:textId="77777777" w:rsidR="006307D8" w:rsidRPr="006307D8" w:rsidRDefault="006307D8" w:rsidP="006307D8">
      <w:pPr>
        <w:pStyle w:val="Szvegtrzs3"/>
        <w:spacing w:after="0"/>
        <w:ind w:left="3544"/>
        <w:jc w:val="both"/>
        <w:rPr>
          <w:b/>
          <w:i/>
          <w:sz w:val="22"/>
          <w:szCs w:val="22"/>
        </w:rPr>
      </w:pPr>
    </w:p>
    <w:p w14:paraId="2ED130C4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>Harkány Város Önkormányzat Képviselő-testülete az Önkormányzat tulajdonában álló Harkányi Gyógyfürdő Zrt. 2025. évi üzleti tervét áttekintette és az előterjesztéshez csatolt tartalommal elfogadja, egyben felhatalmazza Hosszúné Dávid Éva Margit alpolgármestert, hogy e tárgyban a Zrt. közgyűlésén e határozat tartalmának megfelelően gyakorolja szavazati jogát.</w:t>
      </w:r>
    </w:p>
    <w:p w14:paraId="2A4896C3" w14:textId="77777777" w:rsidR="006307D8" w:rsidRPr="006307D8" w:rsidRDefault="006307D8" w:rsidP="006307D8">
      <w:pPr>
        <w:ind w:left="3544"/>
        <w:jc w:val="both"/>
        <w:rPr>
          <w:b/>
          <w:sz w:val="22"/>
          <w:szCs w:val="22"/>
          <w:highlight w:val="yellow"/>
        </w:rPr>
      </w:pPr>
      <w:r w:rsidRPr="006307D8">
        <w:rPr>
          <w:sz w:val="22"/>
          <w:szCs w:val="22"/>
        </w:rPr>
        <w:tab/>
      </w:r>
    </w:p>
    <w:p w14:paraId="3DCC7C39" w14:textId="77777777" w:rsidR="006307D8" w:rsidRPr="006307D8" w:rsidRDefault="006307D8" w:rsidP="006307D8">
      <w:pPr>
        <w:jc w:val="both"/>
        <w:rPr>
          <w:b/>
          <w:bCs/>
          <w:sz w:val="22"/>
          <w:szCs w:val="22"/>
        </w:rPr>
      </w:pPr>
      <w:r w:rsidRPr="006307D8">
        <w:rPr>
          <w:sz w:val="22"/>
          <w:szCs w:val="22"/>
          <w:u w:val="single"/>
        </w:rPr>
        <w:t>Felelős:</w:t>
      </w:r>
      <w:r w:rsidRPr="006307D8">
        <w:rPr>
          <w:b/>
          <w:bCs/>
          <w:sz w:val="22"/>
          <w:szCs w:val="22"/>
        </w:rPr>
        <w:t xml:space="preserve"> </w:t>
      </w:r>
      <w:r w:rsidRPr="006307D8">
        <w:rPr>
          <w:b/>
          <w:bCs/>
          <w:sz w:val="22"/>
          <w:szCs w:val="22"/>
        </w:rPr>
        <w:tab/>
      </w:r>
      <w:r w:rsidRPr="006307D8">
        <w:rPr>
          <w:bCs/>
          <w:sz w:val="22"/>
          <w:szCs w:val="22"/>
        </w:rPr>
        <w:t>Alpolgármester, Igazgatóság</w:t>
      </w:r>
    </w:p>
    <w:p w14:paraId="68C67830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Határidő:</w:t>
      </w:r>
      <w:r w:rsidRPr="006307D8">
        <w:rPr>
          <w:b/>
          <w:bCs/>
          <w:sz w:val="22"/>
          <w:szCs w:val="22"/>
        </w:rPr>
        <w:t xml:space="preserve"> </w:t>
      </w:r>
      <w:r w:rsidRPr="006307D8">
        <w:rPr>
          <w:b/>
          <w:bCs/>
          <w:sz w:val="22"/>
          <w:szCs w:val="22"/>
        </w:rPr>
        <w:tab/>
      </w:r>
      <w:r w:rsidRPr="006307D8">
        <w:rPr>
          <w:bCs/>
          <w:sz w:val="22"/>
          <w:szCs w:val="22"/>
        </w:rPr>
        <w:t>azonnal</w:t>
      </w:r>
    </w:p>
    <w:bookmarkEnd w:id="1"/>
    <w:p w14:paraId="66858ECD" w14:textId="77777777" w:rsidR="006307D8" w:rsidRDefault="006307D8" w:rsidP="006307D8">
      <w:pPr>
        <w:jc w:val="both"/>
        <w:rPr>
          <w:bCs/>
          <w:sz w:val="22"/>
          <w:szCs w:val="22"/>
        </w:rPr>
      </w:pPr>
    </w:p>
    <w:p w14:paraId="3871C669" w14:textId="2A86AD13" w:rsidR="006307D8" w:rsidRPr="006307D8" w:rsidRDefault="006307D8" w:rsidP="006307D8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Harkányi Gyógyfürdő Zrt. igazgatóságának a határozat megküldésre került.</w:t>
      </w:r>
    </w:p>
    <w:p w14:paraId="2CC439B2" w14:textId="77777777" w:rsidR="006307D8" w:rsidRPr="006307D8" w:rsidRDefault="006307D8" w:rsidP="006307D8">
      <w:pPr>
        <w:jc w:val="both"/>
        <w:rPr>
          <w:bCs/>
          <w:sz w:val="22"/>
          <w:szCs w:val="22"/>
        </w:rPr>
      </w:pPr>
    </w:p>
    <w:p w14:paraId="7EE638BA" w14:textId="77777777" w:rsidR="006307D8" w:rsidRPr="006307D8" w:rsidRDefault="006307D8" w:rsidP="006307D8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34/2025.(III.18.) sz. Önkormányzati hat.:</w:t>
      </w:r>
    </w:p>
    <w:p w14:paraId="611B3A52" w14:textId="77777777" w:rsidR="006307D8" w:rsidRPr="006307D8" w:rsidRDefault="006307D8" w:rsidP="006307D8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6C993447" w14:textId="77777777" w:rsidR="006307D8" w:rsidRPr="006307D8" w:rsidRDefault="006307D8" w:rsidP="006307D8">
      <w:pPr>
        <w:jc w:val="both"/>
        <w:rPr>
          <w:i/>
          <w:iCs/>
          <w:sz w:val="22"/>
          <w:szCs w:val="22"/>
        </w:rPr>
      </w:pPr>
      <w:r w:rsidRPr="006307D8">
        <w:rPr>
          <w:i/>
          <w:iCs/>
          <w:sz w:val="22"/>
          <w:szCs w:val="22"/>
        </w:rPr>
        <w:t>a Harkányi Gyógyfürdő Zrt. hitelfelvételének tudomásulvételéről</w:t>
      </w:r>
    </w:p>
    <w:p w14:paraId="4C77757D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1DE31341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lastRenderedPageBreak/>
        <w:t>Harkány Város Önkormányzat Képviselő-testülete az Önkormányzat tulajdonában álló Harkányi Gyógyfürdő Zrt. által, a cég likviditásának biztosítása és a szükséges beruházások elvégzése érdekében az OTP Bank Nyrt.-től igényelt 150 millió forint folyószámlahitelként és 50 millió forint forgóeszközhitelként történő hitelfelvételt tudomásul veszi, és egyben felhatalmazza Hosszúné Dávid Éva Margit alpolgármestert, hogy e tárgyban a Zrt. közgyűlésén e határozat tartalmának megfelelően gyakorolja szavazati jogát.</w:t>
      </w:r>
    </w:p>
    <w:p w14:paraId="2B666C19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134DB980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>A képviselő-testület felhatalmazza a Polgármestert, hogy a hitel felvételéhez az OTP Bank Nyrt. részére az önkormányzattól, mint tulajdonostól szükséges, tulajdonosi kötelezettségvállalási szerződést a korábbi tartalom szerint aláírja.</w:t>
      </w:r>
    </w:p>
    <w:p w14:paraId="27D222BE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438B9230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Felelős:</w:t>
      </w:r>
      <w:r w:rsidRPr="006307D8">
        <w:rPr>
          <w:sz w:val="22"/>
          <w:szCs w:val="22"/>
        </w:rPr>
        <w:t xml:space="preserve"> </w:t>
      </w:r>
      <w:r w:rsidRPr="006307D8">
        <w:rPr>
          <w:sz w:val="22"/>
          <w:szCs w:val="22"/>
        </w:rPr>
        <w:tab/>
        <w:t xml:space="preserve">Alpolgármester, Igazgatóság, kötelezettségvállalási szerződés aláírása tekintetében: polgármester </w:t>
      </w:r>
    </w:p>
    <w:p w14:paraId="5C7419FF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Határidő:</w:t>
      </w:r>
      <w:r w:rsidRPr="006307D8">
        <w:rPr>
          <w:sz w:val="22"/>
          <w:szCs w:val="22"/>
        </w:rPr>
        <w:t xml:space="preserve"> </w:t>
      </w:r>
      <w:r w:rsidRPr="006307D8">
        <w:rPr>
          <w:sz w:val="22"/>
          <w:szCs w:val="22"/>
        </w:rPr>
        <w:tab/>
        <w:t>azonnal</w:t>
      </w:r>
    </w:p>
    <w:p w14:paraId="25E50A3D" w14:textId="77777777" w:rsidR="006307D8" w:rsidRDefault="006307D8" w:rsidP="00A97CA8">
      <w:pPr>
        <w:jc w:val="both"/>
        <w:rPr>
          <w:b/>
          <w:sz w:val="22"/>
          <w:szCs w:val="22"/>
          <w:u w:val="single"/>
        </w:rPr>
      </w:pPr>
    </w:p>
    <w:p w14:paraId="7E09CA94" w14:textId="77777777" w:rsidR="006307D8" w:rsidRPr="006307D8" w:rsidRDefault="006307D8" w:rsidP="006307D8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Harkányi Gyógyfürdő Zrt. igazgatóságának a határozat megküldésre került.</w:t>
      </w:r>
    </w:p>
    <w:p w14:paraId="56E8DC85" w14:textId="77777777" w:rsidR="006307D8" w:rsidRDefault="006307D8" w:rsidP="00A97CA8">
      <w:pPr>
        <w:jc w:val="both"/>
        <w:rPr>
          <w:b/>
          <w:sz w:val="22"/>
          <w:szCs w:val="22"/>
          <w:u w:val="single"/>
        </w:rPr>
      </w:pPr>
    </w:p>
    <w:p w14:paraId="201FC65E" w14:textId="77777777" w:rsidR="006307D8" w:rsidRPr="006307D8" w:rsidRDefault="006307D8" w:rsidP="00A97CA8">
      <w:pPr>
        <w:jc w:val="both"/>
        <w:rPr>
          <w:b/>
          <w:sz w:val="22"/>
          <w:szCs w:val="22"/>
          <w:u w:val="single"/>
        </w:rPr>
      </w:pPr>
    </w:p>
    <w:p w14:paraId="61DE8E38" w14:textId="77777777" w:rsidR="006307D8" w:rsidRPr="006307D8" w:rsidRDefault="006307D8" w:rsidP="006307D8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36/2025.(III.18.) sz. Önkormányzati hat.:</w:t>
      </w:r>
    </w:p>
    <w:p w14:paraId="3202E3EB" w14:textId="77777777" w:rsidR="006307D8" w:rsidRPr="006307D8" w:rsidRDefault="006307D8" w:rsidP="006307D8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33EE8597" w14:textId="77777777" w:rsidR="006307D8" w:rsidRPr="006307D8" w:rsidRDefault="006307D8" w:rsidP="006307D8">
      <w:pPr>
        <w:jc w:val="both"/>
        <w:rPr>
          <w:i/>
          <w:iCs/>
          <w:sz w:val="22"/>
          <w:szCs w:val="22"/>
        </w:rPr>
      </w:pPr>
      <w:r w:rsidRPr="006307D8">
        <w:rPr>
          <w:i/>
          <w:iCs/>
          <w:sz w:val="22"/>
          <w:szCs w:val="22"/>
        </w:rPr>
        <w:t>a Görcsöny Belterület 250. hrsz.-ú ingatlan Magyar Állam részére történő térítésmentes átadásáról</w:t>
      </w:r>
    </w:p>
    <w:p w14:paraId="6087B5D0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5156E319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</w:rPr>
        <w:t xml:space="preserve">Harkány Város Önkormányzatának Képviselő-testülete – tekintettel arra, hogy a 8/2023. (II. 14.) határozatával az őt terhelő víziközmű-szolgáltatás biztosítása vonatkozásában fennálló ellátási kötelezettségét átruházta a Magyar Államra – a Görcsöny Belterület, 250. hrsz. alatt található, kivett vízmű megnevezésű ingatlanon fennálló 177/1000 arányú tulajdoni illetőségét a nemzeti vagyonról szóló 2011. évi CXCVI. törvény 14. § (1) és a víziközmű-szolgáltatásról szóló 2011. évi CCIX. törvény 5/H. § (2) bekezdése alapján térítésmentesen átruházza a Magyar Államra. A Magyar Állam tulajdonjogának bejegyzésével egyidejűleg a Nemzeti Vízművek Zrt., mint tulajdonosi joggyakorló és – vagyonkezelői jog bejegyzésével egyidejűleg – úgyis mint vagyonkezelő az ingatlan-nyilvántartásba bejegyzésre kerül. </w:t>
      </w:r>
    </w:p>
    <w:p w14:paraId="0D531D90" w14:textId="77777777" w:rsidR="006307D8" w:rsidRPr="006307D8" w:rsidRDefault="006307D8" w:rsidP="006307D8">
      <w:pPr>
        <w:keepNext/>
        <w:keepLines/>
        <w:ind w:left="3544"/>
        <w:jc w:val="both"/>
        <w:outlineLvl w:val="3"/>
        <w:rPr>
          <w:bCs/>
          <w:sz w:val="22"/>
          <w:szCs w:val="22"/>
        </w:rPr>
      </w:pPr>
    </w:p>
    <w:p w14:paraId="48A1CADE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</w:rPr>
        <w:t>A Képviselő-testület a szerződés aláírására és az ehhez kapcsolódó jognyilatkozatok megtételére felhatalmazza Baksai Endre Tamás polgármestert.</w:t>
      </w:r>
    </w:p>
    <w:p w14:paraId="01F09147" w14:textId="77777777" w:rsidR="006307D8" w:rsidRPr="006307D8" w:rsidRDefault="006307D8" w:rsidP="006307D8">
      <w:pPr>
        <w:keepNext/>
        <w:keepLines/>
        <w:ind w:left="3544"/>
        <w:jc w:val="both"/>
        <w:outlineLvl w:val="3"/>
        <w:rPr>
          <w:bCs/>
          <w:sz w:val="22"/>
          <w:szCs w:val="22"/>
        </w:rPr>
      </w:pPr>
    </w:p>
    <w:p w14:paraId="0501F01E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  <w:u w:val="single"/>
        </w:rPr>
        <w:t>Határidő:</w:t>
      </w:r>
      <w:r w:rsidRPr="006307D8">
        <w:rPr>
          <w:bCs/>
          <w:sz w:val="22"/>
          <w:szCs w:val="22"/>
        </w:rPr>
        <w:t xml:space="preserve"> azonnal</w:t>
      </w:r>
    </w:p>
    <w:p w14:paraId="36655F88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  <w:u w:val="single"/>
        </w:rPr>
        <w:t>Felelős:</w:t>
      </w:r>
      <w:r w:rsidRPr="006307D8">
        <w:rPr>
          <w:bCs/>
          <w:sz w:val="22"/>
          <w:szCs w:val="22"/>
        </w:rPr>
        <w:t xml:space="preserve"> polgármester</w:t>
      </w:r>
    </w:p>
    <w:p w14:paraId="57CCCB75" w14:textId="77777777" w:rsidR="006307D8" w:rsidRDefault="006307D8" w:rsidP="00A97CA8">
      <w:pPr>
        <w:jc w:val="both"/>
        <w:rPr>
          <w:b/>
          <w:sz w:val="22"/>
          <w:szCs w:val="22"/>
          <w:u w:val="single"/>
        </w:rPr>
      </w:pPr>
    </w:p>
    <w:p w14:paraId="6DE68C19" w14:textId="747DFDCF" w:rsidR="00B31EF3" w:rsidRPr="00B31EF3" w:rsidRDefault="00B31EF3" w:rsidP="00A97CA8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Baranya-Víz Zrt. részére a határozat kivonat és a szerződés aláírásához szükséges további dokumentumot megküldésre kerültek.</w:t>
      </w:r>
    </w:p>
    <w:p w14:paraId="02B04D2D" w14:textId="77777777" w:rsidR="006307D8" w:rsidRPr="006307D8" w:rsidRDefault="006307D8" w:rsidP="006307D8">
      <w:pPr>
        <w:jc w:val="both"/>
        <w:rPr>
          <w:bCs/>
          <w:sz w:val="22"/>
          <w:szCs w:val="22"/>
        </w:rPr>
      </w:pPr>
    </w:p>
    <w:p w14:paraId="238EE003" w14:textId="77777777" w:rsidR="006307D8" w:rsidRPr="006307D8" w:rsidRDefault="006307D8" w:rsidP="006307D8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38/2025.(III.18.) sz. Önkormányzati hat.:</w:t>
      </w:r>
    </w:p>
    <w:p w14:paraId="3B34A344" w14:textId="77777777" w:rsidR="006307D8" w:rsidRPr="006307D8" w:rsidRDefault="006307D8" w:rsidP="006307D8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6D6828D0" w14:textId="77777777" w:rsidR="006307D8" w:rsidRPr="006307D8" w:rsidRDefault="006307D8" w:rsidP="006307D8">
      <w:pPr>
        <w:jc w:val="both"/>
        <w:rPr>
          <w:i/>
          <w:iCs/>
          <w:sz w:val="22"/>
          <w:szCs w:val="22"/>
        </w:rPr>
      </w:pPr>
      <w:r w:rsidRPr="006307D8">
        <w:rPr>
          <w:i/>
          <w:iCs/>
          <w:sz w:val="22"/>
          <w:szCs w:val="22"/>
        </w:rPr>
        <w:t>Döntés a nem közművel összegyűjtött háztartási szennyvíz elszállítására irányuló közbeszerzési eljárás megindításáról</w:t>
      </w:r>
    </w:p>
    <w:p w14:paraId="4FF2ADD8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2C042218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>Harkány Város Önkormányzatának Képviselő-testülete úgy dönt, hogy Harkány város közigazgatási területéről a nem közművel összegyűjtött háztartási szennyvíz elszállítása tárgyú, nemzeti közbeszerzési eljárást a közbeszerzésekről szóló 2015. évi CXLIII. törvény IV. rész XVIII. fejezete szerinti nemzeti, nyílt, hirdetménnyel induló közbeszerzési eljárás ajánlati felhívását és dokumentációját az előterjesztés szerinti tartalommal elfogadja, és az eljárást megindítja.</w:t>
      </w:r>
    </w:p>
    <w:p w14:paraId="359CB867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585B1E69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>A képviselő-testület felkéri a jegyzőt, hogy az eljárás megindításáról a felelős akkreditált közbeszerzési szaktanácsadó bevonásával gondoskodjon, egyben felhatalmazza a polgármestert az eljárás megindításához szükséges dokumentumok aláírására.</w:t>
      </w:r>
    </w:p>
    <w:p w14:paraId="3AAA7790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38B9ABDA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Határidő</w:t>
      </w:r>
      <w:r w:rsidRPr="006307D8">
        <w:rPr>
          <w:sz w:val="22"/>
          <w:szCs w:val="22"/>
        </w:rPr>
        <w:t>: azonnal</w:t>
      </w:r>
    </w:p>
    <w:p w14:paraId="46028A2F" w14:textId="26A57A3C" w:rsid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Felelős:</w:t>
      </w:r>
      <w:r w:rsidRPr="006307D8">
        <w:rPr>
          <w:sz w:val="22"/>
          <w:szCs w:val="22"/>
        </w:rPr>
        <w:t xml:space="preserve"> polgármester, jegyző, faksz</w:t>
      </w:r>
      <w:r w:rsidR="006364E4">
        <w:rPr>
          <w:sz w:val="22"/>
          <w:szCs w:val="22"/>
        </w:rPr>
        <w:t>.</w:t>
      </w:r>
    </w:p>
    <w:p w14:paraId="3D22DE7B" w14:textId="77777777" w:rsidR="00B31EF3" w:rsidRDefault="00B31EF3" w:rsidP="006307D8">
      <w:pPr>
        <w:jc w:val="both"/>
        <w:rPr>
          <w:sz w:val="22"/>
          <w:szCs w:val="22"/>
        </w:rPr>
      </w:pPr>
    </w:p>
    <w:p w14:paraId="797487DC" w14:textId="4977E82B" w:rsidR="00B31EF3" w:rsidRPr="00B31EF3" w:rsidRDefault="00B31EF3" w:rsidP="006307D8">
      <w:pPr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A közbeszerzési szakértő részére a határozat kivonat megküldésre került.</w:t>
      </w:r>
    </w:p>
    <w:p w14:paraId="6A7C0B8E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0129E675" w14:textId="77777777" w:rsidR="006307D8" w:rsidRPr="006307D8" w:rsidRDefault="006307D8" w:rsidP="006307D8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39/2025.(III.18.) sz. Önkormányzati hat.:</w:t>
      </w:r>
    </w:p>
    <w:p w14:paraId="3F7ACA21" w14:textId="77777777" w:rsidR="006307D8" w:rsidRPr="006307D8" w:rsidRDefault="006307D8" w:rsidP="006307D8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64A93399" w14:textId="77777777" w:rsidR="006307D8" w:rsidRPr="006307D8" w:rsidRDefault="006307D8" w:rsidP="006307D8">
      <w:pPr>
        <w:jc w:val="both"/>
        <w:rPr>
          <w:i/>
          <w:iCs/>
          <w:sz w:val="22"/>
          <w:szCs w:val="22"/>
        </w:rPr>
      </w:pPr>
      <w:r w:rsidRPr="006307D8">
        <w:rPr>
          <w:i/>
          <w:iCs/>
          <w:sz w:val="22"/>
          <w:szCs w:val="22"/>
        </w:rPr>
        <w:t>a Szavak Nélkül Nonprofit Kft.-vel (Kisherceg Családi Bölcsőde III.) kötendő feladatellátási szerződésről</w:t>
      </w:r>
    </w:p>
    <w:p w14:paraId="4A2D5131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4790B21F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</w:rPr>
        <w:t xml:space="preserve">1. Harkány Város Önkormányzatának Képviselő-testülete a Szavak Nélkül Nonprofit Kft.-vel (mint szolgáltató), családi bölcsőde fenntartására kötendő feladat-ellátási szerződés tartalmát megismerte, a Kis Herceg Családi Bölcsőde III. létrehozásával, és a családi bölcsődében 3 fő harkányi gyermek részére történő férőhely biztosításával egyetért. </w:t>
      </w:r>
    </w:p>
    <w:p w14:paraId="150E29A1" w14:textId="77777777" w:rsidR="006307D8" w:rsidRPr="006307D8" w:rsidRDefault="006307D8" w:rsidP="006307D8">
      <w:pPr>
        <w:keepNext/>
        <w:keepLines/>
        <w:ind w:left="3544"/>
        <w:jc w:val="both"/>
        <w:outlineLvl w:val="3"/>
        <w:rPr>
          <w:bCs/>
          <w:sz w:val="22"/>
          <w:szCs w:val="22"/>
        </w:rPr>
      </w:pPr>
    </w:p>
    <w:p w14:paraId="5B5FBB36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</w:rPr>
        <w:t xml:space="preserve">2. A Képviselő-testület a Kis Herceg Családi Bölcsőde III. szakmai programját megismerte, azt elfogadja. </w:t>
      </w:r>
    </w:p>
    <w:p w14:paraId="029DE987" w14:textId="77777777" w:rsidR="006307D8" w:rsidRPr="006307D8" w:rsidRDefault="006307D8" w:rsidP="006307D8">
      <w:pPr>
        <w:keepNext/>
        <w:keepLines/>
        <w:ind w:left="3544"/>
        <w:jc w:val="both"/>
        <w:outlineLvl w:val="3"/>
        <w:rPr>
          <w:bCs/>
          <w:sz w:val="22"/>
          <w:szCs w:val="22"/>
        </w:rPr>
      </w:pPr>
    </w:p>
    <w:p w14:paraId="7F148A86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</w:rPr>
        <w:t>3. A Képviselő-testület felkéri a jegyzőt, hogy a Szavak Nélkül Nonprofit Kft.-vel kötendő feladat-ellátási szerződés végleges tartalmát – az előterjesztésben foglalt főbb feltételek módosulása nélkül – egyeztesse le a Kft. ügyvezetőjével.</w:t>
      </w:r>
    </w:p>
    <w:p w14:paraId="52133682" w14:textId="77777777" w:rsidR="006307D8" w:rsidRPr="006307D8" w:rsidRDefault="006307D8" w:rsidP="006307D8">
      <w:pPr>
        <w:keepNext/>
        <w:keepLines/>
        <w:ind w:left="3544"/>
        <w:jc w:val="both"/>
        <w:outlineLvl w:val="3"/>
        <w:rPr>
          <w:bCs/>
          <w:sz w:val="22"/>
          <w:szCs w:val="22"/>
        </w:rPr>
      </w:pPr>
    </w:p>
    <w:p w14:paraId="461F057F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</w:rPr>
        <w:t>4. A Képviselő-testület a Szavak Nélkül Nonprofit Kft.-vel kötendő feladatellátási szerződés aláírására, és a családi bölcsőde működési engedélyének szolgáltató általi megkérése során esetlegesen szükséges további jognyilatkozatok megtételére felhatalmazza Baksai Endre Tamás polgármestert.</w:t>
      </w:r>
    </w:p>
    <w:p w14:paraId="2F22C509" w14:textId="77777777" w:rsidR="006307D8" w:rsidRPr="006307D8" w:rsidRDefault="006307D8" w:rsidP="006307D8">
      <w:pPr>
        <w:keepNext/>
        <w:keepLines/>
        <w:ind w:left="3544"/>
        <w:jc w:val="both"/>
        <w:outlineLvl w:val="3"/>
        <w:rPr>
          <w:bCs/>
          <w:sz w:val="22"/>
          <w:szCs w:val="22"/>
        </w:rPr>
      </w:pPr>
    </w:p>
    <w:p w14:paraId="63EDB353" w14:textId="77777777" w:rsidR="006307D8" w:rsidRP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  <w:u w:val="single"/>
        </w:rPr>
        <w:t>Határidő:</w:t>
      </w:r>
      <w:r w:rsidRPr="006307D8">
        <w:rPr>
          <w:bCs/>
          <w:sz w:val="22"/>
          <w:szCs w:val="22"/>
        </w:rPr>
        <w:t xml:space="preserve"> azonnal</w:t>
      </w:r>
    </w:p>
    <w:p w14:paraId="310554D0" w14:textId="77777777" w:rsidR="006307D8" w:rsidRDefault="006307D8" w:rsidP="006307D8">
      <w:pPr>
        <w:keepNext/>
        <w:keepLines/>
        <w:jc w:val="both"/>
        <w:outlineLvl w:val="3"/>
        <w:rPr>
          <w:bCs/>
          <w:sz w:val="22"/>
          <w:szCs w:val="22"/>
        </w:rPr>
      </w:pPr>
      <w:r w:rsidRPr="006307D8">
        <w:rPr>
          <w:bCs/>
          <w:sz w:val="22"/>
          <w:szCs w:val="22"/>
          <w:u w:val="single"/>
        </w:rPr>
        <w:t>Felelős:</w:t>
      </w:r>
      <w:r w:rsidRPr="006307D8">
        <w:rPr>
          <w:bCs/>
          <w:sz w:val="22"/>
          <w:szCs w:val="22"/>
        </w:rPr>
        <w:t xml:space="preserve"> jegyző, polgármester</w:t>
      </w:r>
    </w:p>
    <w:p w14:paraId="7E42AC5C" w14:textId="77777777" w:rsidR="006364E4" w:rsidRDefault="006364E4" w:rsidP="006307D8">
      <w:pPr>
        <w:keepNext/>
        <w:keepLines/>
        <w:jc w:val="both"/>
        <w:outlineLvl w:val="3"/>
        <w:rPr>
          <w:bCs/>
          <w:sz w:val="22"/>
          <w:szCs w:val="22"/>
        </w:rPr>
      </w:pPr>
    </w:p>
    <w:p w14:paraId="1B95393A" w14:textId="00390988" w:rsidR="006364E4" w:rsidRPr="006364E4" w:rsidRDefault="006364E4" w:rsidP="006307D8">
      <w:pPr>
        <w:keepNext/>
        <w:keepLines/>
        <w:jc w:val="both"/>
        <w:outlineLvl w:val="3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feladat-ellátási szerződés véglegesítése és aláírása folyamatban van.</w:t>
      </w:r>
    </w:p>
    <w:p w14:paraId="7B38C51B" w14:textId="77777777" w:rsidR="006307D8" w:rsidRPr="006307D8" w:rsidRDefault="006307D8" w:rsidP="006307D8">
      <w:pPr>
        <w:jc w:val="both"/>
        <w:rPr>
          <w:bCs/>
          <w:sz w:val="22"/>
          <w:szCs w:val="22"/>
        </w:rPr>
      </w:pPr>
    </w:p>
    <w:p w14:paraId="4BEE9837" w14:textId="77777777" w:rsidR="006307D8" w:rsidRPr="006307D8" w:rsidRDefault="006307D8" w:rsidP="006307D8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40/2025.(III.18.) sz. Önkormányzati hat.:</w:t>
      </w:r>
    </w:p>
    <w:p w14:paraId="1B52561E" w14:textId="77777777" w:rsidR="006307D8" w:rsidRPr="006307D8" w:rsidRDefault="006307D8" w:rsidP="006307D8">
      <w:pPr>
        <w:jc w:val="both"/>
        <w:rPr>
          <w:sz w:val="22"/>
          <w:szCs w:val="22"/>
        </w:rPr>
      </w:pPr>
    </w:p>
    <w:p w14:paraId="40BE7219" w14:textId="77777777" w:rsidR="006307D8" w:rsidRPr="006307D8" w:rsidRDefault="006307D8" w:rsidP="006307D8">
      <w:pPr>
        <w:jc w:val="both"/>
        <w:rPr>
          <w:i/>
          <w:sz w:val="22"/>
          <w:szCs w:val="22"/>
        </w:rPr>
      </w:pPr>
      <w:r w:rsidRPr="006307D8">
        <w:rPr>
          <w:i/>
          <w:iCs/>
          <w:sz w:val="22"/>
          <w:szCs w:val="22"/>
        </w:rPr>
        <w:t>a Siklósi Táncsics Mihály Gimnázium, Általános Iskola és Alapfokú Művészeti Iskola átszervezésének</w:t>
      </w:r>
      <w:r w:rsidRPr="006307D8">
        <w:rPr>
          <w:i/>
          <w:sz w:val="22"/>
          <w:szCs w:val="22"/>
        </w:rPr>
        <w:t xml:space="preserve"> véleményezése</w:t>
      </w:r>
    </w:p>
    <w:p w14:paraId="652C0192" w14:textId="77777777" w:rsidR="006307D8" w:rsidRPr="006307D8" w:rsidRDefault="006307D8" w:rsidP="006307D8">
      <w:pPr>
        <w:ind w:left="3544"/>
        <w:jc w:val="both"/>
        <w:rPr>
          <w:i/>
          <w:sz w:val="22"/>
          <w:szCs w:val="22"/>
        </w:rPr>
      </w:pPr>
    </w:p>
    <w:p w14:paraId="64452BBB" w14:textId="77777777" w:rsidR="006307D8" w:rsidRPr="006307D8" w:rsidRDefault="006307D8" w:rsidP="006307D8">
      <w:pPr>
        <w:jc w:val="both"/>
        <w:rPr>
          <w:color w:val="000000"/>
          <w:sz w:val="22"/>
          <w:szCs w:val="22"/>
        </w:rPr>
      </w:pPr>
      <w:r w:rsidRPr="006307D8">
        <w:rPr>
          <w:color w:val="000000"/>
          <w:sz w:val="22"/>
          <w:szCs w:val="22"/>
        </w:rPr>
        <w:t>Harkány Város Önkormányzatának Képviselő-testülete</w:t>
      </w:r>
      <w:r w:rsidRPr="006307D8">
        <w:rPr>
          <w:sz w:val="22"/>
          <w:szCs w:val="22"/>
        </w:rPr>
        <w:t xml:space="preserve"> a nemzeti köznevelésről szóló 2011. évi CXC. törvény 83. § (3) bekezdésének b) pontja és (4) bekezdésének h) pontjára tekintettel </w:t>
      </w:r>
      <w:r w:rsidRPr="006307D8">
        <w:rPr>
          <w:color w:val="000000"/>
          <w:sz w:val="22"/>
          <w:szCs w:val="22"/>
        </w:rPr>
        <w:t>nyilatkozza, hogy a Mohácsi Tankerületi Központ által kezdeményezett, a S</w:t>
      </w:r>
      <w:r w:rsidRPr="006307D8">
        <w:rPr>
          <w:sz w:val="22"/>
          <w:szCs w:val="22"/>
        </w:rPr>
        <w:t xml:space="preserve">iklósi Táncsics Mihály Gimnázium, Általános Iskola és Alapfokú Művészeti Iskola átszervezésével, az Alapfokú Művészeti Iskolát érintően </w:t>
      </w:r>
      <w:r w:rsidRPr="006307D8">
        <w:rPr>
          <w:color w:val="000000"/>
          <w:sz w:val="22"/>
          <w:szCs w:val="22"/>
        </w:rPr>
        <w:t>szakmai alapdokumentumának alábbi tartalmú módosításával egyetért:</w:t>
      </w:r>
    </w:p>
    <w:p w14:paraId="4CABA223" w14:textId="77777777" w:rsidR="006307D8" w:rsidRPr="006307D8" w:rsidRDefault="006307D8" w:rsidP="006307D8">
      <w:pPr>
        <w:pStyle w:val="Listaszerbekezds"/>
        <w:numPr>
          <w:ilvl w:val="0"/>
          <w:numId w:val="17"/>
        </w:numPr>
        <w:ind w:left="0" w:firstLine="0"/>
        <w:contextualSpacing/>
        <w:jc w:val="both"/>
        <w:rPr>
          <w:sz w:val="22"/>
          <w:szCs w:val="22"/>
        </w:rPr>
      </w:pPr>
      <w:r w:rsidRPr="006307D8">
        <w:rPr>
          <w:sz w:val="22"/>
          <w:szCs w:val="22"/>
        </w:rPr>
        <w:t>új tagiskolai telephely létesítése a harkányi Kitaibel Pál Általános Iskola és AMI-ban, ahol alapfokú művészetoktatás feladat kerül felvételre, a többi gyermekkel, tanulóval együtt nevelhető, oktatható sajátos nevelési igényű gyermekek nevelése-oktatása (egyéb pszichés fejlődési zavarral küzdők) nappali rendszerű ellátásával;</w:t>
      </w:r>
    </w:p>
    <w:p w14:paraId="6F78068F" w14:textId="77777777" w:rsidR="006307D8" w:rsidRPr="006307D8" w:rsidRDefault="006307D8" w:rsidP="006307D8">
      <w:pPr>
        <w:pStyle w:val="Listaszerbekezds"/>
        <w:numPr>
          <w:ilvl w:val="0"/>
          <w:numId w:val="17"/>
        </w:numPr>
        <w:ind w:left="0" w:firstLine="0"/>
        <w:contextualSpacing/>
        <w:jc w:val="both"/>
        <w:rPr>
          <w:sz w:val="22"/>
          <w:szCs w:val="22"/>
        </w:rPr>
      </w:pPr>
      <w:r w:rsidRPr="006307D8">
        <w:rPr>
          <w:sz w:val="22"/>
          <w:szCs w:val="22"/>
        </w:rPr>
        <w:t xml:space="preserve">az újonnan létrehozott telephelyen felvételre kerül a táncművészeti ág, modern tánc tanszak, előképző 1-2. évfolyam, alapfok 1-6. évfolyammal. A nappali rendszerű képzésben felvehető maximális tanulói létszám: 40 fő, SNI maximális tanulói létszám: 4 fő. </w:t>
      </w:r>
    </w:p>
    <w:p w14:paraId="6AA080BA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>Véleményéről tájékoztatja a Mohácsi Tankerületi Központot.</w:t>
      </w:r>
    </w:p>
    <w:p w14:paraId="2A774540" w14:textId="77777777" w:rsidR="006307D8" w:rsidRPr="006307D8" w:rsidRDefault="006307D8" w:rsidP="006307D8">
      <w:pPr>
        <w:ind w:left="3544"/>
        <w:jc w:val="both"/>
        <w:rPr>
          <w:sz w:val="22"/>
          <w:szCs w:val="22"/>
        </w:rPr>
      </w:pPr>
    </w:p>
    <w:p w14:paraId="3CA86E62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Felelős:</w:t>
      </w:r>
      <w:r w:rsidRPr="006307D8">
        <w:rPr>
          <w:sz w:val="22"/>
          <w:szCs w:val="22"/>
        </w:rPr>
        <w:t xml:space="preserve"> jegyző, polgármester</w:t>
      </w:r>
    </w:p>
    <w:p w14:paraId="249F800B" w14:textId="77777777" w:rsidR="006307D8" w:rsidRPr="006307D8" w:rsidRDefault="006307D8" w:rsidP="006307D8">
      <w:pPr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Határidő:</w:t>
      </w:r>
      <w:r w:rsidRPr="006307D8">
        <w:rPr>
          <w:sz w:val="22"/>
          <w:szCs w:val="22"/>
        </w:rPr>
        <w:t xml:space="preserve"> 2025. 03. 27.</w:t>
      </w:r>
    </w:p>
    <w:p w14:paraId="17FEDE46" w14:textId="77777777" w:rsidR="006307D8" w:rsidRPr="006307D8" w:rsidRDefault="006307D8" w:rsidP="006307D8">
      <w:pPr>
        <w:jc w:val="both"/>
        <w:rPr>
          <w:sz w:val="22"/>
          <w:szCs w:val="22"/>
        </w:rPr>
      </w:pPr>
    </w:p>
    <w:p w14:paraId="27A1EC56" w14:textId="607EEEA0" w:rsidR="006307D8" w:rsidRPr="006364E4" w:rsidRDefault="006364E4" w:rsidP="006364E4">
      <w:pPr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A határozat kivonat a Mohácsi Tankerület részére megküldésre került.</w:t>
      </w:r>
    </w:p>
    <w:p w14:paraId="09F46EF8" w14:textId="77777777" w:rsidR="006307D8" w:rsidRPr="006307D8" w:rsidRDefault="006307D8" w:rsidP="006307D8">
      <w:pPr>
        <w:rPr>
          <w:sz w:val="22"/>
          <w:szCs w:val="22"/>
        </w:rPr>
      </w:pPr>
    </w:p>
    <w:p w14:paraId="3D16941B" w14:textId="77777777" w:rsidR="006307D8" w:rsidRPr="006307D8" w:rsidRDefault="006307D8" w:rsidP="00A97CA8">
      <w:pPr>
        <w:jc w:val="both"/>
        <w:rPr>
          <w:b/>
          <w:sz w:val="22"/>
          <w:szCs w:val="22"/>
          <w:u w:val="single"/>
        </w:rPr>
      </w:pPr>
    </w:p>
    <w:p w14:paraId="21B42239" w14:textId="77777777" w:rsidR="008E725C" w:rsidRPr="006307D8" w:rsidRDefault="008E725C" w:rsidP="008E725C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348ED5C8" w14:textId="77777777" w:rsidR="00821DB4" w:rsidRPr="006307D8" w:rsidRDefault="00821DB4" w:rsidP="00821DB4">
      <w:pPr>
        <w:jc w:val="both"/>
        <w:rPr>
          <w:b/>
          <w:sz w:val="22"/>
          <w:szCs w:val="22"/>
          <w:u w:val="single"/>
        </w:rPr>
      </w:pPr>
    </w:p>
    <w:p w14:paraId="7812F810" w14:textId="50DAEABE" w:rsidR="00D1456E" w:rsidRPr="006307D8" w:rsidRDefault="00D1456E" w:rsidP="00D1456E">
      <w:pPr>
        <w:jc w:val="both"/>
        <w:rPr>
          <w:b/>
          <w:sz w:val="22"/>
          <w:szCs w:val="22"/>
          <w:u w:val="single"/>
        </w:rPr>
      </w:pPr>
      <w:r w:rsidRPr="006307D8">
        <w:rPr>
          <w:b/>
          <w:sz w:val="22"/>
          <w:szCs w:val="22"/>
          <w:u w:val="single"/>
        </w:rPr>
        <w:t>Beszámoló a két testületi ülés között eltelt időszakról:</w:t>
      </w:r>
    </w:p>
    <w:p w14:paraId="5BEEB49C" w14:textId="77777777" w:rsidR="00D1456E" w:rsidRPr="006307D8" w:rsidRDefault="00D1456E" w:rsidP="00D1456E">
      <w:pPr>
        <w:jc w:val="both"/>
        <w:rPr>
          <w:b/>
          <w:sz w:val="22"/>
          <w:szCs w:val="22"/>
          <w:u w:val="single"/>
        </w:rPr>
      </w:pPr>
    </w:p>
    <w:p w14:paraId="7154272C" w14:textId="265D8646" w:rsidR="003E1665" w:rsidRDefault="006364E4" w:rsidP="006364E4">
      <w:pPr>
        <w:pStyle w:val="Listaszerbekezds"/>
        <w:numPr>
          <w:ilvl w:val="0"/>
          <w:numId w:val="17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Mehring és Társa Kft.-vel vállalkozási szerződés került aláírásra a Harkány, Dózsa Gy. u. 11. sz.- Vak B. u.- József A. u. közti ároktisztítás, valamint a Dózsa Gy. u. 11-12. sz. ingatlanok sarkánál 6 m2 járdafelújítás kivitelezési feladatok ellátására, bruttó 1.257.300.- Ft összegben. A munkálatok befejezési határideje: 2025.03.21.</w:t>
      </w:r>
    </w:p>
    <w:p w14:paraId="7CE1288E" w14:textId="09B32827" w:rsidR="00821DB4" w:rsidRPr="00FF7547" w:rsidRDefault="00FF7547" w:rsidP="00FF7547">
      <w:pPr>
        <w:pStyle w:val="Listaszerbekezds"/>
        <w:numPr>
          <w:ilvl w:val="0"/>
          <w:numId w:val="17"/>
        </w:numPr>
        <w:jc w:val="both"/>
        <w:rPr>
          <w:bCs/>
          <w:iCs/>
          <w:sz w:val="22"/>
          <w:szCs w:val="22"/>
        </w:rPr>
      </w:pPr>
      <w:r>
        <w:rPr>
          <w:bCs/>
          <w:sz w:val="22"/>
          <w:szCs w:val="22"/>
        </w:rPr>
        <w:t xml:space="preserve">A Harkány, Petőfi S. u. 44. sz., </w:t>
      </w:r>
      <w:r w:rsidRPr="00FF7547">
        <w:rPr>
          <w:iCs/>
          <w:sz w:val="22"/>
          <w:szCs w:val="22"/>
        </w:rPr>
        <w:t>4157/3. hrsz-ú önkormányzati ingatlan</w:t>
      </w:r>
      <w:r>
        <w:rPr>
          <w:iCs/>
          <w:sz w:val="22"/>
          <w:szCs w:val="22"/>
        </w:rPr>
        <w:t xml:space="preserve"> liciteljárása 2025.03.24. napján érvényesen lezárult, az ingatlanforgalmi értékbecslésnek </w:t>
      </w:r>
      <w:r w:rsidRPr="00821DB4">
        <w:rPr>
          <w:sz w:val="22"/>
          <w:szCs w:val="22"/>
        </w:rPr>
        <w:t>megfelelően 15.620.000,-Ft összegben</w:t>
      </w:r>
      <w:r>
        <w:rPr>
          <w:sz w:val="22"/>
          <w:szCs w:val="22"/>
        </w:rPr>
        <w:t xml:space="preserve"> értékesítésre került az ingatlan, az adásvételi szerződés előkészítés alatt van.</w:t>
      </w:r>
    </w:p>
    <w:p w14:paraId="5E25CF81" w14:textId="77777777" w:rsidR="00001A4A" w:rsidRPr="006307D8" w:rsidRDefault="00001A4A" w:rsidP="00245523">
      <w:pPr>
        <w:jc w:val="both"/>
        <w:rPr>
          <w:i/>
          <w:iCs/>
          <w:color w:val="FF0000"/>
          <w:sz w:val="22"/>
          <w:szCs w:val="22"/>
        </w:rPr>
      </w:pPr>
    </w:p>
    <w:p w14:paraId="55F13CDF" w14:textId="33500056" w:rsidR="0056437E" w:rsidRPr="006307D8" w:rsidRDefault="00D81D43" w:rsidP="00D86988">
      <w:pPr>
        <w:jc w:val="both"/>
        <w:rPr>
          <w:sz w:val="22"/>
          <w:szCs w:val="22"/>
        </w:rPr>
      </w:pPr>
      <w:r w:rsidRPr="006307D8">
        <w:rPr>
          <w:sz w:val="22"/>
          <w:szCs w:val="22"/>
        </w:rPr>
        <w:t>Kérem a T. Képviselő-testületet az alábbi határozati jav</w:t>
      </w:r>
      <w:r w:rsidR="00E15F84" w:rsidRPr="006307D8">
        <w:rPr>
          <w:sz w:val="22"/>
          <w:szCs w:val="22"/>
        </w:rPr>
        <w:t>aslat elfogadására!</w:t>
      </w:r>
    </w:p>
    <w:p w14:paraId="37EA73BD" w14:textId="77777777" w:rsidR="003C0A9A" w:rsidRPr="006307D8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6307D8" w:rsidRDefault="0072036B" w:rsidP="00877B60">
      <w:pPr>
        <w:jc w:val="both"/>
        <w:rPr>
          <w:sz w:val="22"/>
          <w:szCs w:val="22"/>
        </w:rPr>
      </w:pPr>
    </w:p>
    <w:p w14:paraId="34FE3C5F" w14:textId="6D42DFB1" w:rsidR="00877B60" w:rsidRPr="006307D8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2" w:name="_Hlk506202260"/>
      <w:r w:rsidRPr="006307D8">
        <w:rPr>
          <w:b/>
          <w:sz w:val="22"/>
          <w:szCs w:val="22"/>
          <w:u w:val="single"/>
        </w:rPr>
        <w:t>….</w:t>
      </w:r>
      <w:r w:rsidR="00553121" w:rsidRPr="006307D8">
        <w:rPr>
          <w:b/>
          <w:sz w:val="22"/>
          <w:szCs w:val="22"/>
          <w:u w:val="single"/>
        </w:rPr>
        <w:t>/20</w:t>
      </w:r>
      <w:r w:rsidR="00573728" w:rsidRPr="006307D8">
        <w:rPr>
          <w:b/>
          <w:sz w:val="22"/>
          <w:szCs w:val="22"/>
          <w:u w:val="single"/>
        </w:rPr>
        <w:t>2</w:t>
      </w:r>
      <w:r w:rsidR="001D5590" w:rsidRPr="006307D8">
        <w:rPr>
          <w:b/>
          <w:sz w:val="22"/>
          <w:szCs w:val="22"/>
          <w:u w:val="single"/>
        </w:rPr>
        <w:t>5</w:t>
      </w:r>
      <w:r w:rsidR="009049EC" w:rsidRPr="006307D8">
        <w:rPr>
          <w:b/>
          <w:sz w:val="22"/>
          <w:szCs w:val="22"/>
          <w:u w:val="single"/>
        </w:rPr>
        <w:t>.(</w:t>
      </w:r>
      <w:r w:rsidR="00C143B4" w:rsidRPr="006307D8">
        <w:rPr>
          <w:b/>
          <w:sz w:val="22"/>
          <w:szCs w:val="22"/>
          <w:u w:val="single"/>
        </w:rPr>
        <w:t>I</w:t>
      </w:r>
      <w:r w:rsidR="006307D8" w:rsidRPr="006307D8">
        <w:rPr>
          <w:b/>
          <w:sz w:val="22"/>
          <w:szCs w:val="22"/>
          <w:u w:val="single"/>
        </w:rPr>
        <w:t>V</w:t>
      </w:r>
      <w:r w:rsidR="00821DB4" w:rsidRPr="006307D8">
        <w:rPr>
          <w:b/>
          <w:sz w:val="22"/>
          <w:szCs w:val="22"/>
          <w:u w:val="single"/>
        </w:rPr>
        <w:t>…..</w:t>
      </w:r>
      <w:r w:rsidR="006A20B8" w:rsidRPr="006307D8">
        <w:rPr>
          <w:b/>
          <w:sz w:val="22"/>
          <w:szCs w:val="22"/>
          <w:u w:val="single"/>
        </w:rPr>
        <w:t>.</w:t>
      </w:r>
      <w:r w:rsidR="00877B60" w:rsidRPr="006307D8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6307D8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2"/>
    <w:p w14:paraId="34062A13" w14:textId="77777777" w:rsidR="0072036B" w:rsidRPr="006307D8" w:rsidRDefault="0072036B" w:rsidP="0072036B">
      <w:pPr>
        <w:ind w:left="3540"/>
        <w:jc w:val="both"/>
        <w:rPr>
          <w:i/>
          <w:sz w:val="22"/>
          <w:szCs w:val="22"/>
        </w:rPr>
      </w:pPr>
      <w:r w:rsidRPr="006307D8">
        <w:rPr>
          <w:i/>
          <w:sz w:val="22"/>
          <w:szCs w:val="22"/>
        </w:rPr>
        <w:t>Beszámoló a lejárt határidejű határozatokról és a két ülés között eltelt időszakról</w:t>
      </w:r>
    </w:p>
    <w:p w14:paraId="6B88F018" w14:textId="77777777" w:rsidR="0072036B" w:rsidRPr="006307D8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6307D8" w:rsidRDefault="0072036B" w:rsidP="0072036B">
      <w:pPr>
        <w:ind w:left="3540"/>
        <w:jc w:val="both"/>
        <w:rPr>
          <w:sz w:val="22"/>
          <w:szCs w:val="22"/>
        </w:rPr>
      </w:pPr>
      <w:r w:rsidRPr="006307D8">
        <w:rPr>
          <w:sz w:val="22"/>
          <w:szCs w:val="22"/>
        </w:rPr>
        <w:t>Harkány Város Önkormányzat Képviselő-testülete a lejárt határidejű határozatokról és a két ülés közt eltelt időszakról szóló beszámolót az előterjesztés szerinti tartalommal elfogadja.</w:t>
      </w:r>
    </w:p>
    <w:p w14:paraId="7BC156D4" w14:textId="77777777" w:rsidR="0072036B" w:rsidRPr="006307D8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6307D8" w:rsidRDefault="0072036B" w:rsidP="0072036B">
      <w:pPr>
        <w:ind w:left="2832" w:firstLine="708"/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 xml:space="preserve">Határidő: </w:t>
      </w:r>
      <w:r w:rsidRPr="006307D8">
        <w:rPr>
          <w:sz w:val="22"/>
          <w:szCs w:val="22"/>
        </w:rPr>
        <w:t>Azonnal</w:t>
      </w:r>
    </w:p>
    <w:p w14:paraId="316B46E2" w14:textId="77777777" w:rsidR="0072036B" w:rsidRPr="006307D8" w:rsidRDefault="0072036B" w:rsidP="0072036B">
      <w:pPr>
        <w:ind w:left="3540"/>
        <w:jc w:val="both"/>
        <w:rPr>
          <w:sz w:val="22"/>
          <w:szCs w:val="22"/>
        </w:rPr>
      </w:pPr>
      <w:r w:rsidRPr="006307D8">
        <w:rPr>
          <w:sz w:val="22"/>
          <w:szCs w:val="22"/>
          <w:u w:val="single"/>
        </w:rPr>
        <w:t>Felelős:</w:t>
      </w:r>
      <w:r w:rsidRPr="006307D8">
        <w:rPr>
          <w:sz w:val="22"/>
          <w:szCs w:val="22"/>
        </w:rPr>
        <w:t xml:space="preserve"> Polgármester, jegyző</w:t>
      </w:r>
    </w:p>
    <w:p w14:paraId="0931838F" w14:textId="77777777" w:rsidR="007C00BD" w:rsidRPr="006307D8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6307D8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6307D8" w:rsidRDefault="007E6B5E" w:rsidP="00FE2A57">
      <w:pPr>
        <w:jc w:val="both"/>
        <w:rPr>
          <w:sz w:val="22"/>
          <w:szCs w:val="22"/>
        </w:rPr>
      </w:pPr>
    </w:p>
    <w:p w14:paraId="15C4ACFC" w14:textId="429A559F" w:rsidR="004B23C0" w:rsidRPr="006307D8" w:rsidRDefault="00F41EB2">
      <w:pPr>
        <w:rPr>
          <w:sz w:val="22"/>
          <w:szCs w:val="22"/>
        </w:rPr>
      </w:pPr>
      <w:r w:rsidRPr="006307D8">
        <w:rPr>
          <w:sz w:val="22"/>
          <w:szCs w:val="22"/>
        </w:rPr>
        <w:t>Hark</w:t>
      </w:r>
      <w:r w:rsidR="0081237E" w:rsidRPr="006307D8">
        <w:rPr>
          <w:sz w:val="22"/>
          <w:szCs w:val="22"/>
        </w:rPr>
        <w:t xml:space="preserve">ány, </w:t>
      </w:r>
      <w:r w:rsidR="001D5590" w:rsidRPr="006307D8">
        <w:rPr>
          <w:sz w:val="22"/>
          <w:szCs w:val="22"/>
        </w:rPr>
        <w:t>2025. 0</w:t>
      </w:r>
      <w:r w:rsidR="00821DB4" w:rsidRPr="006307D8">
        <w:rPr>
          <w:sz w:val="22"/>
          <w:szCs w:val="22"/>
        </w:rPr>
        <w:t>3.</w:t>
      </w:r>
      <w:r w:rsidR="006307D8" w:rsidRPr="006307D8">
        <w:rPr>
          <w:sz w:val="22"/>
          <w:szCs w:val="22"/>
        </w:rPr>
        <w:t xml:space="preserve"> 26</w:t>
      </w:r>
      <w:r w:rsidR="001D5590" w:rsidRPr="006307D8">
        <w:rPr>
          <w:sz w:val="22"/>
          <w:szCs w:val="22"/>
        </w:rPr>
        <w:t>.</w:t>
      </w:r>
    </w:p>
    <w:p w14:paraId="08900FD4" w14:textId="77777777" w:rsidR="00D00D08" w:rsidRPr="006307D8" w:rsidRDefault="00D00D08">
      <w:pPr>
        <w:rPr>
          <w:sz w:val="22"/>
          <w:szCs w:val="22"/>
        </w:rPr>
      </w:pPr>
    </w:p>
    <w:p w14:paraId="19BBE174" w14:textId="6FDCA76D" w:rsidR="008D77D7" w:rsidRPr="006307D8" w:rsidRDefault="00D81D43">
      <w:pPr>
        <w:rPr>
          <w:sz w:val="22"/>
          <w:szCs w:val="22"/>
        </w:rPr>
      </w:pP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  <w:t xml:space="preserve">Tisztelettel: </w:t>
      </w:r>
      <w:r w:rsidR="00E07795" w:rsidRPr="006307D8">
        <w:rPr>
          <w:sz w:val="22"/>
          <w:szCs w:val="22"/>
        </w:rPr>
        <w:t>Bacsáné Dr. Kajdity Petra</w:t>
      </w:r>
      <w:r w:rsidR="003F002F" w:rsidRPr="006307D8">
        <w:rPr>
          <w:sz w:val="22"/>
          <w:szCs w:val="22"/>
        </w:rPr>
        <w:t xml:space="preserve"> s.k.</w:t>
      </w:r>
    </w:p>
    <w:p w14:paraId="57C4E3C6" w14:textId="77777777" w:rsidR="00D00D08" w:rsidRPr="006307D8" w:rsidRDefault="008D77D7">
      <w:pPr>
        <w:rPr>
          <w:sz w:val="22"/>
          <w:szCs w:val="22"/>
        </w:rPr>
      </w:pP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Pr="006307D8">
        <w:rPr>
          <w:sz w:val="22"/>
          <w:szCs w:val="22"/>
        </w:rPr>
        <w:tab/>
      </w:r>
      <w:r w:rsidR="00D81D43" w:rsidRPr="006307D8">
        <w:rPr>
          <w:sz w:val="22"/>
          <w:szCs w:val="22"/>
        </w:rPr>
        <w:t xml:space="preserve"> jegyző</w:t>
      </w:r>
    </w:p>
    <w:sectPr w:rsidR="00D00D08" w:rsidRPr="006307D8" w:rsidSect="001E493D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E53C2"/>
    <w:multiLevelType w:val="hybridMultilevel"/>
    <w:tmpl w:val="96D27FEE"/>
    <w:lvl w:ilvl="0" w:tplc="2044350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1042C"/>
    <w:multiLevelType w:val="hybridMultilevel"/>
    <w:tmpl w:val="6B866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14"/>
  </w:num>
  <w:num w:numId="3" w16cid:durableId="2022581262">
    <w:abstractNumId w:val="13"/>
  </w:num>
  <w:num w:numId="4" w16cid:durableId="997467036">
    <w:abstractNumId w:val="15"/>
  </w:num>
  <w:num w:numId="5" w16cid:durableId="666396182">
    <w:abstractNumId w:val="6"/>
  </w:num>
  <w:num w:numId="6" w16cid:durableId="920986616">
    <w:abstractNumId w:val="3"/>
  </w:num>
  <w:num w:numId="7" w16cid:durableId="1857111770">
    <w:abstractNumId w:val="12"/>
  </w:num>
  <w:num w:numId="8" w16cid:durableId="788402207">
    <w:abstractNumId w:val="9"/>
  </w:num>
  <w:num w:numId="9" w16cid:durableId="1666013012">
    <w:abstractNumId w:val="1"/>
  </w:num>
  <w:num w:numId="10" w16cid:durableId="2130316331">
    <w:abstractNumId w:val="4"/>
  </w:num>
  <w:num w:numId="11" w16cid:durableId="1996911364">
    <w:abstractNumId w:val="0"/>
  </w:num>
  <w:num w:numId="12" w16cid:durableId="12486139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5765814">
    <w:abstractNumId w:val="7"/>
  </w:num>
  <w:num w:numId="14" w16cid:durableId="192504819">
    <w:abstractNumId w:val="5"/>
  </w:num>
  <w:num w:numId="15" w16cid:durableId="845439537">
    <w:abstractNumId w:val="11"/>
  </w:num>
  <w:num w:numId="16" w16cid:durableId="1412238393">
    <w:abstractNumId w:val="10"/>
  </w:num>
  <w:num w:numId="17" w16cid:durableId="167511164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D6D"/>
    <w:rsid w:val="00001748"/>
    <w:rsid w:val="00001A4A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8D6"/>
    <w:rsid w:val="000259DD"/>
    <w:rsid w:val="00031209"/>
    <w:rsid w:val="0003305A"/>
    <w:rsid w:val="000333A2"/>
    <w:rsid w:val="00033E09"/>
    <w:rsid w:val="00041071"/>
    <w:rsid w:val="000420D3"/>
    <w:rsid w:val="00043109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506A"/>
    <w:rsid w:val="000661C8"/>
    <w:rsid w:val="000664AF"/>
    <w:rsid w:val="00066E95"/>
    <w:rsid w:val="0007276C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EBB"/>
    <w:rsid w:val="000940D6"/>
    <w:rsid w:val="000A1BEB"/>
    <w:rsid w:val="000A6216"/>
    <w:rsid w:val="000A7131"/>
    <w:rsid w:val="000B6234"/>
    <w:rsid w:val="000B6237"/>
    <w:rsid w:val="000B72EF"/>
    <w:rsid w:val="000C074C"/>
    <w:rsid w:val="000C0C1E"/>
    <w:rsid w:val="000C181D"/>
    <w:rsid w:val="000C18E0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1A94"/>
    <w:rsid w:val="00115896"/>
    <w:rsid w:val="001161CF"/>
    <w:rsid w:val="001165EC"/>
    <w:rsid w:val="00117688"/>
    <w:rsid w:val="001253C0"/>
    <w:rsid w:val="001256FB"/>
    <w:rsid w:val="00125E28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52661"/>
    <w:rsid w:val="001533AE"/>
    <w:rsid w:val="00153F63"/>
    <w:rsid w:val="00154147"/>
    <w:rsid w:val="001566C8"/>
    <w:rsid w:val="0015687C"/>
    <w:rsid w:val="00161CAC"/>
    <w:rsid w:val="00165873"/>
    <w:rsid w:val="00170367"/>
    <w:rsid w:val="0017105E"/>
    <w:rsid w:val="00174072"/>
    <w:rsid w:val="0017427B"/>
    <w:rsid w:val="00176543"/>
    <w:rsid w:val="00176AEC"/>
    <w:rsid w:val="00177D31"/>
    <w:rsid w:val="00182EEA"/>
    <w:rsid w:val="00183449"/>
    <w:rsid w:val="0018479A"/>
    <w:rsid w:val="001861FA"/>
    <w:rsid w:val="00187B8E"/>
    <w:rsid w:val="0019175E"/>
    <w:rsid w:val="0019581A"/>
    <w:rsid w:val="001A01E9"/>
    <w:rsid w:val="001A3CF0"/>
    <w:rsid w:val="001A44E1"/>
    <w:rsid w:val="001A5E55"/>
    <w:rsid w:val="001A5F43"/>
    <w:rsid w:val="001A6240"/>
    <w:rsid w:val="001A638F"/>
    <w:rsid w:val="001B00CF"/>
    <w:rsid w:val="001B01A7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5590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2D88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2F6C23"/>
    <w:rsid w:val="003021D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1A19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39D1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A21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B788F"/>
    <w:rsid w:val="003C066C"/>
    <w:rsid w:val="003C0A9A"/>
    <w:rsid w:val="003C114E"/>
    <w:rsid w:val="003C152F"/>
    <w:rsid w:val="003C1D65"/>
    <w:rsid w:val="003C3EBA"/>
    <w:rsid w:val="003D0D7C"/>
    <w:rsid w:val="003D23F8"/>
    <w:rsid w:val="003D45E8"/>
    <w:rsid w:val="003D5B34"/>
    <w:rsid w:val="003D67AF"/>
    <w:rsid w:val="003E1665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184F"/>
    <w:rsid w:val="00403221"/>
    <w:rsid w:val="0040482A"/>
    <w:rsid w:val="00404E38"/>
    <w:rsid w:val="00405382"/>
    <w:rsid w:val="00406853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3A50"/>
    <w:rsid w:val="00434517"/>
    <w:rsid w:val="0043794E"/>
    <w:rsid w:val="0044431C"/>
    <w:rsid w:val="004446C2"/>
    <w:rsid w:val="00444E48"/>
    <w:rsid w:val="004450D3"/>
    <w:rsid w:val="00445A03"/>
    <w:rsid w:val="004472F5"/>
    <w:rsid w:val="00452FBC"/>
    <w:rsid w:val="00453B2E"/>
    <w:rsid w:val="00454C72"/>
    <w:rsid w:val="00455BC5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07E5B"/>
    <w:rsid w:val="005106AA"/>
    <w:rsid w:val="00512132"/>
    <w:rsid w:val="005141BF"/>
    <w:rsid w:val="00514AAF"/>
    <w:rsid w:val="00516072"/>
    <w:rsid w:val="00517068"/>
    <w:rsid w:val="00521FC5"/>
    <w:rsid w:val="0052226E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CE9"/>
    <w:rsid w:val="00592DB3"/>
    <w:rsid w:val="00593E8B"/>
    <w:rsid w:val="0059445F"/>
    <w:rsid w:val="005A0183"/>
    <w:rsid w:val="005A02D0"/>
    <w:rsid w:val="005A0646"/>
    <w:rsid w:val="005A07E4"/>
    <w:rsid w:val="005A0C5D"/>
    <w:rsid w:val="005A47C7"/>
    <w:rsid w:val="005A65B0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CD0"/>
    <w:rsid w:val="005B7E74"/>
    <w:rsid w:val="005C133A"/>
    <w:rsid w:val="005C2EC0"/>
    <w:rsid w:val="005C4533"/>
    <w:rsid w:val="005E0932"/>
    <w:rsid w:val="005E0CD0"/>
    <w:rsid w:val="005E1636"/>
    <w:rsid w:val="005E37B5"/>
    <w:rsid w:val="005F027C"/>
    <w:rsid w:val="005F1ACB"/>
    <w:rsid w:val="005F1E4F"/>
    <w:rsid w:val="005F29C3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0C94"/>
    <w:rsid w:val="00612BBC"/>
    <w:rsid w:val="0061349C"/>
    <w:rsid w:val="00616B2A"/>
    <w:rsid w:val="006172D2"/>
    <w:rsid w:val="00622213"/>
    <w:rsid w:val="00624E5E"/>
    <w:rsid w:val="00625828"/>
    <w:rsid w:val="00625861"/>
    <w:rsid w:val="006307D8"/>
    <w:rsid w:val="00630A0B"/>
    <w:rsid w:val="00631036"/>
    <w:rsid w:val="006364E4"/>
    <w:rsid w:val="00636CFE"/>
    <w:rsid w:val="00637EF4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D39"/>
    <w:rsid w:val="00666DD2"/>
    <w:rsid w:val="00667539"/>
    <w:rsid w:val="006717C5"/>
    <w:rsid w:val="0067193C"/>
    <w:rsid w:val="00675160"/>
    <w:rsid w:val="00677270"/>
    <w:rsid w:val="006808BC"/>
    <w:rsid w:val="0068150E"/>
    <w:rsid w:val="00681849"/>
    <w:rsid w:val="00683104"/>
    <w:rsid w:val="006835A9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20B8"/>
    <w:rsid w:val="006A55F8"/>
    <w:rsid w:val="006A6712"/>
    <w:rsid w:val="006A7945"/>
    <w:rsid w:val="006B14F4"/>
    <w:rsid w:val="006B312A"/>
    <w:rsid w:val="006B556D"/>
    <w:rsid w:val="006B5FFA"/>
    <w:rsid w:val="006B6508"/>
    <w:rsid w:val="006C067D"/>
    <w:rsid w:val="006C280D"/>
    <w:rsid w:val="006D227B"/>
    <w:rsid w:val="006D46F9"/>
    <w:rsid w:val="006D58A7"/>
    <w:rsid w:val="006E0A9D"/>
    <w:rsid w:val="006E0CCF"/>
    <w:rsid w:val="006E0F58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10BE"/>
    <w:rsid w:val="00701BA2"/>
    <w:rsid w:val="007020B7"/>
    <w:rsid w:val="007122B4"/>
    <w:rsid w:val="00712F8E"/>
    <w:rsid w:val="00713D9F"/>
    <w:rsid w:val="0071453B"/>
    <w:rsid w:val="007156E7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369C"/>
    <w:rsid w:val="00786E5E"/>
    <w:rsid w:val="0078737B"/>
    <w:rsid w:val="00794170"/>
    <w:rsid w:val="00796E56"/>
    <w:rsid w:val="00797D62"/>
    <w:rsid w:val="007A132B"/>
    <w:rsid w:val="007A7424"/>
    <w:rsid w:val="007B3414"/>
    <w:rsid w:val="007B3CF2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D11C9"/>
    <w:rsid w:val="007D175D"/>
    <w:rsid w:val="007D1E6C"/>
    <w:rsid w:val="007D2D4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776B"/>
    <w:rsid w:val="008005F3"/>
    <w:rsid w:val="00800E29"/>
    <w:rsid w:val="00802331"/>
    <w:rsid w:val="00803AB3"/>
    <w:rsid w:val="00803D62"/>
    <w:rsid w:val="0081237E"/>
    <w:rsid w:val="00813088"/>
    <w:rsid w:val="0081389E"/>
    <w:rsid w:val="0081756C"/>
    <w:rsid w:val="008178C2"/>
    <w:rsid w:val="00817D0B"/>
    <w:rsid w:val="0082009A"/>
    <w:rsid w:val="00821C94"/>
    <w:rsid w:val="00821DB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2C7"/>
    <w:rsid w:val="00891355"/>
    <w:rsid w:val="0089607C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5BE2"/>
    <w:rsid w:val="008C69B3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25C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5BF0"/>
    <w:rsid w:val="00916212"/>
    <w:rsid w:val="009178D1"/>
    <w:rsid w:val="00921101"/>
    <w:rsid w:val="0092156C"/>
    <w:rsid w:val="0092171F"/>
    <w:rsid w:val="009218B7"/>
    <w:rsid w:val="00923100"/>
    <w:rsid w:val="00924744"/>
    <w:rsid w:val="00932ABC"/>
    <w:rsid w:val="00935A41"/>
    <w:rsid w:val="00936623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62AA8"/>
    <w:rsid w:val="009714DB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7449"/>
    <w:rsid w:val="00991CA6"/>
    <w:rsid w:val="009924D9"/>
    <w:rsid w:val="0099271F"/>
    <w:rsid w:val="00992F4B"/>
    <w:rsid w:val="0099377F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03AB"/>
    <w:rsid w:val="009C11B7"/>
    <w:rsid w:val="009C4BD5"/>
    <w:rsid w:val="009C586C"/>
    <w:rsid w:val="009C65EC"/>
    <w:rsid w:val="009D0EEF"/>
    <w:rsid w:val="009D36D9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282F"/>
    <w:rsid w:val="009F3735"/>
    <w:rsid w:val="009F385B"/>
    <w:rsid w:val="009F70CD"/>
    <w:rsid w:val="00A00418"/>
    <w:rsid w:val="00A01129"/>
    <w:rsid w:val="00A011E9"/>
    <w:rsid w:val="00A0167E"/>
    <w:rsid w:val="00A046A7"/>
    <w:rsid w:val="00A04C9B"/>
    <w:rsid w:val="00A053B8"/>
    <w:rsid w:val="00A06699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6205"/>
    <w:rsid w:val="00A6719F"/>
    <w:rsid w:val="00A70D4B"/>
    <w:rsid w:val="00A71147"/>
    <w:rsid w:val="00A72CBE"/>
    <w:rsid w:val="00A72E71"/>
    <w:rsid w:val="00A7348D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3DF7"/>
    <w:rsid w:val="00AA4187"/>
    <w:rsid w:val="00AA772D"/>
    <w:rsid w:val="00AB0481"/>
    <w:rsid w:val="00AB08E2"/>
    <w:rsid w:val="00AB1624"/>
    <w:rsid w:val="00AB4049"/>
    <w:rsid w:val="00AB46C0"/>
    <w:rsid w:val="00AB7A07"/>
    <w:rsid w:val="00AC0F2A"/>
    <w:rsid w:val="00AC2E40"/>
    <w:rsid w:val="00AC60E3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AF439A"/>
    <w:rsid w:val="00B00BB5"/>
    <w:rsid w:val="00B00F8D"/>
    <w:rsid w:val="00B02F0A"/>
    <w:rsid w:val="00B03CC3"/>
    <w:rsid w:val="00B061CE"/>
    <w:rsid w:val="00B10EF0"/>
    <w:rsid w:val="00B139B1"/>
    <w:rsid w:val="00B13B97"/>
    <w:rsid w:val="00B13E66"/>
    <w:rsid w:val="00B17129"/>
    <w:rsid w:val="00B227AB"/>
    <w:rsid w:val="00B23BD1"/>
    <w:rsid w:val="00B24CF4"/>
    <w:rsid w:val="00B253C6"/>
    <w:rsid w:val="00B25AAC"/>
    <w:rsid w:val="00B274EF"/>
    <w:rsid w:val="00B3156A"/>
    <w:rsid w:val="00B31EF3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692D"/>
    <w:rsid w:val="00B56E93"/>
    <w:rsid w:val="00B57C72"/>
    <w:rsid w:val="00B62BA1"/>
    <w:rsid w:val="00B63868"/>
    <w:rsid w:val="00B67A80"/>
    <w:rsid w:val="00B67ED8"/>
    <w:rsid w:val="00B7032D"/>
    <w:rsid w:val="00B71AF6"/>
    <w:rsid w:val="00B72503"/>
    <w:rsid w:val="00B7277D"/>
    <w:rsid w:val="00B72B4D"/>
    <w:rsid w:val="00B72D9B"/>
    <w:rsid w:val="00B7462E"/>
    <w:rsid w:val="00B81FD0"/>
    <w:rsid w:val="00B821C6"/>
    <w:rsid w:val="00B831D4"/>
    <w:rsid w:val="00B847EC"/>
    <w:rsid w:val="00B864BC"/>
    <w:rsid w:val="00B87D06"/>
    <w:rsid w:val="00B9143A"/>
    <w:rsid w:val="00B94317"/>
    <w:rsid w:val="00B944C9"/>
    <w:rsid w:val="00BA0567"/>
    <w:rsid w:val="00BA3FDA"/>
    <w:rsid w:val="00BA4280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C7995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1892"/>
    <w:rsid w:val="00BE3758"/>
    <w:rsid w:val="00BE4E3A"/>
    <w:rsid w:val="00BE6825"/>
    <w:rsid w:val="00BF0027"/>
    <w:rsid w:val="00BF013D"/>
    <w:rsid w:val="00BF0597"/>
    <w:rsid w:val="00BF7C73"/>
    <w:rsid w:val="00C06329"/>
    <w:rsid w:val="00C0792B"/>
    <w:rsid w:val="00C143B4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24D4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133"/>
    <w:rsid w:val="00C65470"/>
    <w:rsid w:val="00C65B6B"/>
    <w:rsid w:val="00C67813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CF6C99"/>
    <w:rsid w:val="00D00213"/>
    <w:rsid w:val="00D00D08"/>
    <w:rsid w:val="00D031C5"/>
    <w:rsid w:val="00D06B70"/>
    <w:rsid w:val="00D07D5C"/>
    <w:rsid w:val="00D1456E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826"/>
    <w:rsid w:val="00D36BE3"/>
    <w:rsid w:val="00D41794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6A7D"/>
    <w:rsid w:val="00D87394"/>
    <w:rsid w:val="00D9019A"/>
    <w:rsid w:val="00D90AAA"/>
    <w:rsid w:val="00D91816"/>
    <w:rsid w:val="00D91CCF"/>
    <w:rsid w:val="00D93645"/>
    <w:rsid w:val="00D974A2"/>
    <w:rsid w:val="00D97689"/>
    <w:rsid w:val="00DA0370"/>
    <w:rsid w:val="00DA04AA"/>
    <w:rsid w:val="00DA066A"/>
    <w:rsid w:val="00DA349F"/>
    <w:rsid w:val="00DB0447"/>
    <w:rsid w:val="00DB6EB8"/>
    <w:rsid w:val="00DC200B"/>
    <w:rsid w:val="00DC7127"/>
    <w:rsid w:val="00DD0162"/>
    <w:rsid w:val="00DD0208"/>
    <w:rsid w:val="00DD03EE"/>
    <w:rsid w:val="00DD2AB4"/>
    <w:rsid w:val="00DD3A58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5F84"/>
    <w:rsid w:val="00E2038B"/>
    <w:rsid w:val="00E2157F"/>
    <w:rsid w:val="00E23514"/>
    <w:rsid w:val="00E23E14"/>
    <w:rsid w:val="00E2614C"/>
    <w:rsid w:val="00E26E13"/>
    <w:rsid w:val="00E26F4F"/>
    <w:rsid w:val="00E27858"/>
    <w:rsid w:val="00E2797D"/>
    <w:rsid w:val="00E30063"/>
    <w:rsid w:val="00E32754"/>
    <w:rsid w:val="00E33566"/>
    <w:rsid w:val="00E3402D"/>
    <w:rsid w:val="00E370EF"/>
    <w:rsid w:val="00E37972"/>
    <w:rsid w:val="00E4661C"/>
    <w:rsid w:val="00E4676D"/>
    <w:rsid w:val="00E469FA"/>
    <w:rsid w:val="00E47B52"/>
    <w:rsid w:val="00E47EBF"/>
    <w:rsid w:val="00E503EC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A64"/>
    <w:rsid w:val="00E80B1E"/>
    <w:rsid w:val="00E814EB"/>
    <w:rsid w:val="00E81563"/>
    <w:rsid w:val="00E82371"/>
    <w:rsid w:val="00E87105"/>
    <w:rsid w:val="00E90CF1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BE0"/>
    <w:rsid w:val="00ED383C"/>
    <w:rsid w:val="00ED78A6"/>
    <w:rsid w:val="00EE6674"/>
    <w:rsid w:val="00EF1B78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05814"/>
    <w:rsid w:val="00F07748"/>
    <w:rsid w:val="00F10668"/>
    <w:rsid w:val="00F14712"/>
    <w:rsid w:val="00F202A1"/>
    <w:rsid w:val="00F20BF3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45F2C"/>
    <w:rsid w:val="00F53BB0"/>
    <w:rsid w:val="00F544FC"/>
    <w:rsid w:val="00F55B4F"/>
    <w:rsid w:val="00F562F2"/>
    <w:rsid w:val="00F56B24"/>
    <w:rsid w:val="00F5744C"/>
    <w:rsid w:val="00F6101B"/>
    <w:rsid w:val="00F61157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1066"/>
    <w:rsid w:val="00F92ECD"/>
    <w:rsid w:val="00F96916"/>
    <w:rsid w:val="00F969D2"/>
    <w:rsid w:val="00F96C7C"/>
    <w:rsid w:val="00F9743A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E1E5E"/>
    <w:rsid w:val="00FE281A"/>
    <w:rsid w:val="00FE2834"/>
    <w:rsid w:val="00FE2A57"/>
    <w:rsid w:val="00FE4E72"/>
    <w:rsid w:val="00FE5C1B"/>
    <w:rsid w:val="00FF0CB1"/>
    <w:rsid w:val="00FF0DDE"/>
    <w:rsid w:val="00FF2EF9"/>
    <w:rsid w:val="00FF40EB"/>
    <w:rsid w:val="00FF5628"/>
    <w:rsid w:val="00FF6CB0"/>
    <w:rsid w:val="00FF71E2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1932</TotalTime>
  <Pages>5</Pages>
  <Words>1142</Words>
  <Characters>8610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134</cp:revision>
  <cp:lastPrinted>2025-01-08T08:10:00Z</cp:lastPrinted>
  <dcterms:created xsi:type="dcterms:W3CDTF">2023-05-15T07:50:00Z</dcterms:created>
  <dcterms:modified xsi:type="dcterms:W3CDTF">2025-03-31T11:50:00Z</dcterms:modified>
</cp:coreProperties>
</file>